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603F" w14:textId="77777777" w:rsidR="00545BB1" w:rsidRPr="00545BB1" w:rsidRDefault="00545BB1" w:rsidP="00545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образовательное учреждение дополнительного образования детей эколого-биологический центр города </w:t>
      </w:r>
    </w:p>
    <w:p w14:paraId="07ED1633" w14:textId="77777777" w:rsidR="00545BB1" w:rsidRPr="00545BB1" w:rsidRDefault="00545BB1" w:rsidP="00545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Николаевска-на-Амуре Хабаровского края </w:t>
      </w:r>
    </w:p>
    <w:p w14:paraId="2D7956AE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FF14E0" w14:textId="77777777" w:rsidR="00545BB1" w:rsidRPr="00545BB1" w:rsidRDefault="00545BB1" w:rsidP="00545BB1">
      <w:pPr>
        <w:shd w:val="clear" w:color="auto" w:fill="FFFFFF"/>
        <w:spacing w:after="0" w:line="360" w:lineRule="auto"/>
        <w:ind w:right="106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0372E5" w:rsidRPr="008A6ADE" w14:paraId="65DD9EF4" w14:textId="77777777" w:rsidTr="007B4482">
        <w:tc>
          <w:tcPr>
            <w:tcW w:w="4732" w:type="dxa"/>
          </w:tcPr>
          <w:p w14:paraId="367598AA" w14:textId="77777777" w:rsidR="000372E5" w:rsidRPr="008A6ADE" w:rsidRDefault="000372E5" w:rsidP="007B4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14:paraId="586E7591" w14:textId="77777777" w:rsidR="000372E5" w:rsidRPr="008A6ADE" w:rsidRDefault="000372E5" w:rsidP="007B4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 xml:space="preserve">на методическом совете </w:t>
            </w:r>
          </w:p>
          <w:p w14:paraId="20A12447" w14:textId="77777777" w:rsidR="000372E5" w:rsidRPr="008A6ADE" w:rsidRDefault="000372E5" w:rsidP="007B4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</w:p>
          <w:p w14:paraId="60F98125" w14:textId="77777777" w:rsidR="000372E5" w:rsidRPr="008A6ADE" w:rsidRDefault="000372E5" w:rsidP="007B4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8A6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A6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г.</w:t>
            </w:r>
          </w:p>
          <w:p w14:paraId="5EDC61F9" w14:textId="77777777" w:rsidR="000372E5" w:rsidRPr="008A6ADE" w:rsidRDefault="000372E5" w:rsidP="007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2" w:type="dxa"/>
          </w:tcPr>
          <w:p w14:paraId="47A77F20" w14:textId="77777777" w:rsidR="000372E5" w:rsidRPr="008A6ADE" w:rsidRDefault="000372E5" w:rsidP="007B4482">
            <w:pPr>
              <w:spacing w:after="0" w:line="240" w:lineRule="auto"/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FC4B727" w14:textId="77777777" w:rsidR="000372E5" w:rsidRPr="008A6ADE" w:rsidRDefault="000372E5" w:rsidP="007B4482">
            <w:pPr>
              <w:spacing w:after="0" w:line="240" w:lineRule="auto"/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>Директор МБОУ ДОД ЭБЦ</w:t>
            </w:r>
          </w:p>
          <w:p w14:paraId="38B34CC7" w14:textId="77777777" w:rsidR="000372E5" w:rsidRPr="008A6ADE" w:rsidRDefault="000372E5" w:rsidP="007B4482">
            <w:pPr>
              <w:spacing w:after="0" w:line="240" w:lineRule="auto"/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8A6ADE">
              <w:rPr>
                <w:rFonts w:ascii="Times New Roman" w:hAnsi="Times New Roman" w:cs="Times New Roman"/>
                <w:sz w:val="28"/>
                <w:szCs w:val="28"/>
              </w:rPr>
              <w:t>___________ М.М. Фомина</w:t>
            </w:r>
          </w:p>
          <w:p w14:paraId="519540A3" w14:textId="77777777" w:rsidR="000372E5" w:rsidRPr="008A6ADE" w:rsidRDefault="000372E5" w:rsidP="007B4482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«___»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г.</w:t>
            </w:r>
          </w:p>
        </w:tc>
      </w:tr>
    </w:tbl>
    <w:p w14:paraId="5B873F69" w14:textId="77777777" w:rsidR="00545BB1" w:rsidRPr="00545BB1" w:rsidRDefault="00545BB1" w:rsidP="00545BB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988D5D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814442" w14:textId="77777777" w:rsidR="00F347E0" w:rsidRPr="009C6AB2" w:rsidRDefault="00F347E0" w:rsidP="00F34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4B245C89" w14:textId="77777777" w:rsidR="00F347E0" w:rsidRDefault="00F347E0" w:rsidP="00F34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ЛАГЕРЯ ТРУДА И ОТДЫХА </w:t>
      </w:r>
    </w:p>
    <w:p w14:paraId="4CFED553" w14:textId="77777777" w:rsidR="00F347E0" w:rsidRPr="00CC59F1" w:rsidRDefault="00F347E0" w:rsidP="00F34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CC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«В.И.Т.А.» («Время инициативных, творческих, активных»)</w:t>
      </w:r>
      <w:r w:rsidRPr="00CC59F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14:paraId="674ABE05" w14:textId="77777777" w:rsidR="00F347E0" w:rsidRDefault="00F347E0" w:rsidP="00F34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886957">
        <w:rPr>
          <w:rFonts w:ascii="Times New Roman" w:hAnsi="Times New Roman" w:cs="Times New Roman"/>
          <w:b/>
          <w:bCs/>
          <w:color w:val="181818"/>
          <w:sz w:val="28"/>
          <w:szCs w:val="28"/>
        </w:rPr>
        <w:t>(комплексная, краткосрочная)</w:t>
      </w:r>
    </w:p>
    <w:p w14:paraId="3968C319" w14:textId="77777777" w:rsidR="00F347E0" w:rsidRPr="00886957" w:rsidRDefault="00F347E0" w:rsidP="00F34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03116489" w14:textId="77777777" w:rsidR="00F347E0" w:rsidRDefault="00F347E0" w:rsidP="00F347E0">
      <w:pPr>
        <w:pStyle w:val="Default"/>
        <w:jc w:val="center"/>
        <w:rPr>
          <w:b/>
          <w:bCs/>
          <w:sz w:val="28"/>
          <w:szCs w:val="28"/>
        </w:rPr>
      </w:pPr>
    </w:p>
    <w:p w14:paraId="4D4A9610" w14:textId="77777777" w:rsidR="00F347E0" w:rsidRPr="00AC21CD" w:rsidRDefault="00F347E0" w:rsidP="00F347E0">
      <w:pPr>
        <w:pStyle w:val="Default"/>
        <w:jc w:val="center"/>
        <w:rPr>
          <w:sz w:val="28"/>
          <w:szCs w:val="28"/>
        </w:rPr>
      </w:pPr>
      <w:r w:rsidRPr="008079BF">
        <w:rPr>
          <w:sz w:val="28"/>
          <w:szCs w:val="28"/>
        </w:rPr>
        <w:t>Направленность:</w:t>
      </w:r>
      <w:r w:rsidRPr="00AC21CD">
        <w:rPr>
          <w:b/>
          <w:bCs/>
          <w:sz w:val="28"/>
          <w:szCs w:val="28"/>
        </w:rPr>
        <w:t xml:space="preserve"> </w:t>
      </w:r>
      <w:r w:rsidRPr="00AC21CD">
        <w:rPr>
          <w:rFonts w:eastAsia="Times New Roman"/>
          <w:sz w:val="28"/>
          <w:szCs w:val="28"/>
        </w:rPr>
        <w:t>естественно-научная</w:t>
      </w:r>
    </w:p>
    <w:p w14:paraId="522B2726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CA62A" w14:textId="77777777" w:rsidR="00A466B1" w:rsidRDefault="00A466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A75D1" w14:textId="77777777" w:rsidR="00A466B1" w:rsidRDefault="00A466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9B622" w14:textId="77777777" w:rsidR="00A466B1" w:rsidRDefault="00A466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BCABF" w14:textId="77777777" w:rsidR="00A466B1" w:rsidRDefault="00A466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9C1CE" w14:textId="43C9F992" w:rsidR="00545BB1" w:rsidRPr="00545BB1" w:rsidRDefault="00545B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детей: 14</w:t>
      </w:r>
      <w:r w:rsidR="00A466B1">
        <w:rPr>
          <w:rFonts w:ascii="Times New Roman" w:eastAsia="Times New Roman" w:hAnsi="Times New Roman" w:cs="Times New Roman"/>
          <w:sz w:val="26"/>
          <w:szCs w:val="26"/>
          <w:lang w:eastAsia="ru-RU"/>
        </w:rPr>
        <w:t>-15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</w:t>
      </w:r>
    </w:p>
    <w:p w14:paraId="2BDCF658" w14:textId="77777777" w:rsidR="00545BB1" w:rsidRPr="00545BB1" w:rsidRDefault="00545B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реализации: 18 дней  </w:t>
      </w:r>
    </w:p>
    <w:p w14:paraId="56E36722" w14:textId="652EE222" w:rsidR="00545BB1" w:rsidRPr="00545BB1" w:rsidRDefault="00545B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</w:t>
      </w:r>
      <w:r w:rsidR="005A48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CF86308" w14:textId="318021FF" w:rsidR="00545BB1" w:rsidRPr="00545BB1" w:rsidRDefault="00545B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Ахроменко Елена Владимировна</w:t>
      </w:r>
      <w:r w:rsidR="005A48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FFC2863" w14:textId="77777777" w:rsidR="00545BB1" w:rsidRPr="00545BB1" w:rsidRDefault="00545BB1" w:rsidP="00545BB1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Ромашова Светлана Михайловна</w:t>
      </w:r>
    </w:p>
    <w:p w14:paraId="57A628D1" w14:textId="286478EF" w:rsidR="00545BB1" w:rsidRPr="00545BB1" w:rsidRDefault="005A4820" w:rsidP="005A4820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дополнительного образования </w:t>
      </w:r>
    </w:p>
    <w:p w14:paraId="1C78C560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38B97B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309A11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37E15" w14:textId="77777777" w:rsidR="00545BB1" w:rsidRPr="00545BB1" w:rsidRDefault="00545BB1" w:rsidP="0054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8A181" w14:textId="77777777" w:rsidR="00545BB1" w:rsidRPr="00545BB1" w:rsidRDefault="00545BB1" w:rsidP="0054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89C58" w14:textId="77777777" w:rsidR="00545BB1" w:rsidRPr="00545BB1" w:rsidRDefault="00545BB1" w:rsidP="0054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D2A494" w14:textId="77777777" w:rsidR="00545BB1" w:rsidRPr="00545BB1" w:rsidRDefault="00545BB1" w:rsidP="0054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0759E" w14:textId="416BC9CB" w:rsidR="00545BB1" w:rsidRDefault="00545BB1" w:rsidP="0054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94364" w14:textId="77777777" w:rsidR="00F347E0" w:rsidRPr="00545BB1" w:rsidRDefault="00F347E0" w:rsidP="0054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F86D3" w14:textId="367830C7" w:rsidR="00545BB1" w:rsidRPr="00545BB1" w:rsidRDefault="00545BB1" w:rsidP="00441F7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Николаевск</w:t>
      </w:r>
      <w:r w:rsidR="00A466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466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Амуре</w:t>
      </w:r>
      <w:r w:rsidR="00A46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22 г"/>
        </w:smartTagPr>
        <w:r w:rsidRPr="00545B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2022 г</w:t>
        </w:r>
      </w:smartTag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45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545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14:paraId="2C0555F0" w14:textId="77777777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– это лучшее время для развития и укрепления физического потенциала детей, совершенствования творческого развития, формированию их знаний в области экологии и природопользования. Данные задачи можно с успехом решить в рамках организации лагеря дневного пребывания, который является для детей не только социальной защитой, но и площадкой для социализации школьника с учётом реалий современной жизни.</w:t>
      </w:r>
    </w:p>
    <w:p w14:paraId="63BE9C12" w14:textId="77777777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как никогда важно формирование экологического мировоззрения подрастающего поколения, потому как экологически безграмотное поведение является причиной возникновения экологических бедствий и катастроф. И в этой связи важно разбудить у ребят чувство сопереживания к происходящему с окружающей средой, понимание того, что ее нужно беречь</w:t>
      </w:r>
    </w:p>
    <w:p w14:paraId="22764E1C" w14:textId="77777777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Представляется, что это можно сделать через влияние на эмоционально-чувственную сферу ребенка, (ведь находясь на природе мало кто остается равнодушным и не испытывает никаких чувств), через изучение процессов, происходящих в природе; причем изучение в тесном контакте с природой и через практическую деятельность по ее сохранению. Одной из возможностей решения данной проблемы является лагерь с дневным пребыванием детей.</w:t>
      </w:r>
    </w:p>
    <w:p w14:paraId="2F9F4D68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Актуальность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использования природы как ведущего педагогического средства объясняется и экологическими проблемами. В современном мире проблемы окружающей среды приобретают глобальный характер. Они затрагивают основы человеческого общества и определяют возможности его выживания. На первый взгляд может показаться, что экологические проблемы в основном имеют отношение к городам. Однако на практике наблюдается изменение характера почв, низкое плодородие, нередки случаи нарушения норм внесения минеральных удобрений и так далее. Поэтому сохранение среды приобретает первостепенное значение. Чем больше людей будут рассматривать природу как объект своей заботы, тем эффективнее окажутся усилия общества по ее охране.</w:t>
      </w:r>
    </w:p>
    <w:p w14:paraId="0D696254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Лето – наилучшая пора для общения с природой, постоянная смена впечатлений,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14:paraId="1EEDF84D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Психологическое сопровождение отдыха детей, приобщение к труду необходимы для того, чтобы «среда обитания» в период летних каникул приобретала развивающий характер и способствовала личностному развитию с одной стороны, а с другой стороны, имела и коррекционную направленность, но была привлекательной для ребенка.</w:t>
      </w:r>
    </w:p>
    <w:p w14:paraId="2A0F77C4" w14:textId="77777777" w:rsidR="00560BA8" w:rsidRDefault="00560BA8">
      <w:pP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 w:type="page"/>
      </w:r>
    </w:p>
    <w:p w14:paraId="2A5B55E6" w14:textId="4B5F821D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Новизна программы</w:t>
      </w:r>
    </w:p>
    <w:p w14:paraId="0CFB2DAD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Организованный отдых во время летних каникул является одной из форм воспитания и занятости детей. Воспитательно-трудовая и экологическая деятельность в лагере нацелена на воспитание экологической культуры ребят, развитии и активизации знаний и навыков по экологии, биологии и технологии. Это «зона» особого внимания к ребенку, его социальная защита, время оздоровления, благоприятные условия для общения детей между собой. 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 удовлетворения потребностей в новизне впечатлений, творческой самореализации, общении и самодеятельности в разнообразных формах, включающих труд, познание, культуру, игру и другие сферы возможного самоопределения.</w:t>
      </w:r>
    </w:p>
    <w:p w14:paraId="1B140683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Понятийный аппарат: проектная деятельность, исследование, наблюдение, сравнение.</w:t>
      </w:r>
    </w:p>
    <w:p w14:paraId="4BEB62CC" w14:textId="57064929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Отличительной особенностью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программы является ее практическая направленность, в ходе которой формируется активная жизненная позиция детей. 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14:paraId="203A15E9" w14:textId="77777777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Направленность</w:t>
      </w:r>
      <w:r w:rsidRPr="00545BB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программы</w:t>
      </w:r>
      <w:r w:rsidRPr="00545BB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естественнонаучная. Все мероприятия и коллективные дела нацелены на формирование у ребят устойчивого убеждения и желания делать добрые дела, любить и беречь окружающий нас мир.</w:t>
      </w:r>
    </w:p>
    <w:p w14:paraId="6F675166" w14:textId="77777777" w:rsidR="00545BB1" w:rsidRPr="00545BB1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Адресат программы. 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данной программы являются дети в возрасте от 14 до 15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14:paraId="69AABA60" w14:textId="2D03AE46" w:rsidR="00545BB1" w:rsidRPr="00560BA8" w:rsidRDefault="00545BB1" w:rsidP="00441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программы: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60BA8" w:rsidRPr="00560BA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создание </w:t>
      </w:r>
      <w:r w:rsidRPr="00560BA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условий для обеспечения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трудового лагеря. Развитие у обучающихся ценностного отношения к окружающему миру в процессе экологической деятельности в условиях лагеря туда и отдыха.</w:t>
      </w:r>
    </w:p>
    <w:p w14:paraId="55BCECAF" w14:textId="77777777" w:rsidR="00545BB1" w:rsidRPr="00545BB1" w:rsidRDefault="00545BB1" w:rsidP="00441F7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14:paraId="4BD0E06C" w14:textId="708E4EB3" w:rsidR="00545BB1" w:rsidRPr="006871AE" w:rsidRDefault="00545BB1" w:rsidP="006871AE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1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способствовать организации содержательного и активного отдыха, физическому развитию учащихся, укреплению их здоровья;</w:t>
      </w:r>
    </w:p>
    <w:p w14:paraId="273E69D3" w14:textId="00F487D8" w:rsidR="00545BB1" w:rsidRPr="006871AE" w:rsidRDefault="00545BB1" w:rsidP="006871AE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1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прививать любовь к труду и уважение людям труда;</w:t>
      </w:r>
    </w:p>
    <w:p w14:paraId="206E8E48" w14:textId="2DD8C968" w:rsidR="00545BB1" w:rsidRPr="006871AE" w:rsidRDefault="00545BB1" w:rsidP="006871AE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1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формировать экологическую культуру;</w:t>
      </w:r>
    </w:p>
    <w:p w14:paraId="4C5536B3" w14:textId="2AF33E75" w:rsidR="00545BB1" w:rsidRPr="006871AE" w:rsidRDefault="00545BB1" w:rsidP="006871AE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1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продвижение идей волонтерства и благотворительного труда через вовлечение в социально-значимую деятельность;</w:t>
      </w:r>
    </w:p>
    <w:p w14:paraId="7C2042FF" w14:textId="090ADCFB" w:rsidR="00545BB1" w:rsidRPr="006871AE" w:rsidRDefault="00545BB1" w:rsidP="006871AE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1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повышения степени самореализации личности через труд.</w:t>
      </w:r>
    </w:p>
    <w:p w14:paraId="7CB725E5" w14:textId="77777777" w:rsidR="00545BB1" w:rsidRPr="00545BB1" w:rsidRDefault="00545BB1" w:rsidP="00545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35CCBD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Предполагаемые результаты:</w:t>
      </w:r>
    </w:p>
    <w:p w14:paraId="3FFC1C97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Количественные показатели:</w:t>
      </w:r>
    </w:p>
    <w:p w14:paraId="45E1B3F5" w14:textId="5E025708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Созданы условия для труда и отдыха для подростков в возрасте от 14 до 15 лет за период работы лагеря.</w:t>
      </w:r>
    </w:p>
    <w:p w14:paraId="7EC19571" w14:textId="46464DCD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Сформированы трудовые навыки.</w:t>
      </w:r>
    </w:p>
    <w:p w14:paraId="638F0F47" w14:textId="41604FF3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Проведена профилактическая работа по предупреждению дорожно-транспортного травматизма, аддиктивного поведения, противопожарной и антитеррористической безопасности, мероприятия по охране труда, подписаны журналы с инструктажами.</w:t>
      </w:r>
    </w:p>
    <w:p w14:paraId="024A011F" w14:textId="0C82CA27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Проведено профориентационное мероприятие. </w:t>
      </w:r>
    </w:p>
    <w:p w14:paraId="6C19AC12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FEB1605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Качественные показатели:</w:t>
      </w:r>
    </w:p>
    <w:p w14:paraId="68B88260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Главным предполагаемым эффектом работы лагеря должно стать:</w:t>
      </w:r>
    </w:p>
    <w:p w14:paraId="096E7E6F" w14:textId="1763125B" w:rsidR="00545BB1" w:rsidRPr="00892C6E" w:rsidRDefault="00545BB1" w:rsidP="00892C6E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трудовых навыков и умений у подростков.</w:t>
      </w:r>
    </w:p>
    <w:p w14:paraId="6EF52ED4" w14:textId="08959E9B" w:rsidR="00545BB1" w:rsidRPr="00892C6E" w:rsidRDefault="00545BB1" w:rsidP="00892C6E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Благоустройство территории города.</w:t>
      </w:r>
    </w:p>
    <w:p w14:paraId="4F12784C" w14:textId="1D9EAA1E" w:rsidR="00545BB1" w:rsidRPr="00892C6E" w:rsidRDefault="00545BB1" w:rsidP="00892C6E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Проявление добровольного желания у учащихся вести волонтерское движение.</w:t>
      </w:r>
    </w:p>
    <w:p w14:paraId="129DCA10" w14:textId="77777777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4.Обеспечение занятости подростков в период летней кампании.</w:t>
      </w:r>
    </w:p>
    <w:p w14:paraId="4A5D821B" w14:textId="41BEFEF8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Приобретение и обогащение опыта экологических переживаний, экологического мышления, эколого-направленной практической деятельности.</w:t>
      </w:r>
    </w:p>
    <w:p w14:paraId="00552BCA" w14:textId="6EF24AB7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Обогащение знаний, умений, навыков в области экологии, проектно-исследовательской деятельности</w:t>
      </w:r>
      <w:r w:rsidR="00B5682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5E7DA006" w14:textId="60294757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Реализация проекта «Чистый берег»</w:t>
      </w:r>
      <w:r w:rsidR="00B5682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1470F680" w14:textId="2AA2ADFF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Листовки на экологическую тему</w:t>
      </w:r>
      <w:r w:rsidR="00B5682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4CAD5914" w14:textId="3DF9DDDD" w:rsidR="00545BB1" w:rsidRPr="00892C6E" w:rsidRDefault="00545BB1" w:rsidP="00892C6E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C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Фотоматериал</w:t>
      </w:r>
      <w:r w:rsidR="00B5682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313F202B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Ожидаемые результаты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14:paraId="5DC1EB89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условии успешного решения поставленных задач предполагается</w:t>
      </w:r>
    </w:p>
    <w:p w14:paraId="7375BF68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следующих результатов:</w:t>
      </w:r>
    </w:p>
    <w:p w14:paraId="073CF46B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Для детей:</w:t>
      </w:r>
    </w:p>
    <w:p w14:paraId="48795542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отдых и оздоровление детей.</w:t>
      </w:r>
    </w:p>
    <w:p w14:paraId="71C89B24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умений и навыков трудовой, индивидуальной, коллективной</w:t>
      </w:r>
    </w:p>
    <w:p w14:paraId="37F4AFEF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деятельности, самоуправления, социальной активности;</w:t>
      </w:r>
    </w:p>
    <w:p w14:paraId="410E4767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личностное развитие подростков, духовное и физическое оздоровление,</w:t>
      </w:r>
    </w:p>
    <w:p w14:paraId="5BD6239E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знание элементарных норм экологической культуры и культуры поведения.</w:t>
      </w:r>
    </w:p>
    <w:p w14:paraId="41213F23" w14:textId="77777777" w:rsidR="00545BB1" w:rsidRPr="00545BB1" w:rsidRDefault="00545BB1" w:rsidP="00545B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Для родителей:</w:t>
      </w:r>
    </w:p>
    <w:p w14:paraId="337FFA48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 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чувство уверенности в силах ребенка;</w:t>
      </w:r>
    </w:p>
    <w:p w14:paraId="4FB16A75" w14:textId="77777777" w:rsidR="00545BB1" w:rsidRPr="00545BB1" w:rsidRDefault="00545BB1" w:rsidP="00B5682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5B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545B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удовлетворенность родителей летним отдыхом детей.</w:t>
      </w:r>
    </w:p>
    <w:p w14:paraId="644DDD39" w14:textId="77777777" w:rsidR="00545BB1" w:rsidRPr="00545BB1" w:rsidRDefault="00545BB1" w:rsidP="00545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2CC1EE" w14:textId="77777777" w:rsidR="00545BB1" w:rsidRPr="00545BB1" w:rsidRDefault="00545BB1" w:rsidP="00BE0B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летнего оздоровительного лагеря «В.И.Т.А.» («Время инициативных, творческих, активных») опирается на следующие принципы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218825B" w14:textId="17C4EBE1" w:rsidR="00545BB1" w:rsidRPr="00BF1E39" w:rsidRDefault="00545BB1" w:rsidP="00550737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гуманизации отношений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414DAE0E" w14:textId="1D0C2EB6" w:rsidR="00545BB1" w:rsidRPr="00BF1E39" w:rsidRDefault="00545BB1" w:rsidP="00550737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BF1E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деятельности воспитательного характера в лагере «В.И.Т.А.»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5C1B367C" w14:textId="392A1F07" w:rsidR="00545BB1" w:rsidRPr="00BF1E39" w:rsidRDefault="00545BB1" w:rsidP="00550737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демократичности</w:t>
      </w:r>
      <w:r w:rsidRPr="00BF1E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участие всех детей и подростков в программе развития творческих способностей.</w:t>
      </w:r>
    </w:p>
    <w:p w14:paraId="1B06265D" w14:textId="738ADFB9" w:rsidR="00545BB1" w:rsidRPr="00BF1E39" w:rsidRDefault="00545BB1" w:rsidP="00550737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дифференциации воспитания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F1E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дифференциация в рамках летнего оздоровительного лагеря предполагает:</w:t>
      </w:r>
    </w:p>
    <w:p w14:paraId="55FA862A" w14:textId="77777777" w:rsidR="00545BB1" w:rsidRPr="00545BB1" w:rsidRDefault="00545BB1" w:rsidP="00550737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06F9E4EF" w14:textId="77777777" w:rsidR="00545BB1" w:rsidRPr="00545BB1" w:rsidRDefault="00545BB1" w:rsidP="00550737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3BD058FA" w14:textId="77777777" w:rsidR="00545BB1" w:rsidRPr="00545BB1" w:rsidRDefault="00545BB1" w:rsidP="00550737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взаимосвязь всех мероприятий в рамках тематики дня;</w:t>
      </w:r>
    </w:p>
    <w:p w14:paraId="42F2327B" w14:textId="77777777" w:rsidR="00545BB1" w:rsidRPr="00545BB1" w:rsidRDefault="00545BB1" w:rsidP="00550737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участие детей во всех видах деятельности.</w:t>
      </w:r>
    </w:p>
    <w:p w14:paraId="60877358" w14:textId="7DFFDAC1" w:rsidR="00545BB1" w:rsidRPr="00BF1E39" w:rsidRDefault="00545BB1" w:rsidP="00550737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73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творческой индивидуальности</w:t>
      </w:r>
      <w:r w:rsidRPr="0055073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F1E3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творческая индивидуальность</w:t>
      </w:r>
      <w:r w:rsidRPr="00BF1E3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F1E3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BF1E3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характеристика личности, которая в самой полной мере реализует, развивает свой творческий потенциал.</w:t>
      </w:r>
    </w:p>
    <w:p w14:paraId="4760EEEE" w14:textId="77777777" w:rsidR="00545BB1" w:rsidRPr="00545BB1" w:rsidRDefault="00545BB1" w:rsidP="00BE0B7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BAF2E1" w14:textId="77777777" w:rsidR="00545BB1" w:rsidRPr="00545BB1" w:rsidRDefault="00545BB1" w:rsidP="00545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методы и формы организации деятельности детей</w:t>
      </w:r>
    </w:p>
    <w:p w14:paraId="5B049A72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и методы организации работы подбираются с учетом возрастных особенностей воспитанников.</w:t>
      </w:r>
    </w:p>
    <w:p w14:paraId="5AA5F93B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Массовые формы работы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: игры, конкурсные программы, интеллектуальные, спортивные и туристические игры.</w:t>
      </w:r>
    </w:p>
    <w:p w14:paraId="2C5722E7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Групповые формы работы: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работа кружков и секций, «вожатские мастерские», отрядные мероприятия, мероприятия по возрастной группе; оздоровительные процедуры и психологические экспресс-методики.</w:t>
      </w:r>
    </w:p>
    <w:p w14:paraId="25E2C2EC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Индивидуальные формы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беседы, тренинги, индивидуальная творческая работа.</w:t>
      </w:r>
    </w:p>
    <w:p w14:paraId="075CAAC2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 оздоровления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спортивные мероприятия, профилактика вредных привычек, беседы по гигиеническому воспитанию.</w:t>
      </w:r>
    </w:p>
    <w:p w14:paraId="090F91D9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Методы воспитания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>: убеждение, приручение, поощрение, личный пример, самоуправление, вовлечение в разнообразную деятельность.</w:t>
      </w:r>
    </w:p>
    <w:p w14:paraId="355ADC3E" w14:textId="77777777" w:rsidR="00545BB1" w:rsidRPr="00545BB1" w:rsidRDefault="00545BB1" w:rsidP="00550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 образования:</w:t>
      </w:r>
      <w:r w:rsidRPr="00545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словесные (объяснение, беседы, рассказы); игры (познавательные, развивающие, сюжетно-ролевые, на развитие внимания, воображения, деловые, ролевые); практические (упражнения, репетиции, мастер-классы).</w:t>
      </w:r>
    </w:p>
    <w:p w14:paraId="79C00904" w14:textId="77777777" w:rsidR="00545BB1" w:rsidRPr="00545BB1" w:rsidRDefault="00545BB1" w:rsidP="00545BB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26DE21" w14:textId="77777777" w:rsidR="00545BB1" w:rsidRPr="00545BB1" w:rsidRDefault="00545BB1" w:rsidP="008826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 работы лагеря труда и отдыха «В.И.Т.А.» на 2022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9"/>
        <w:gridCol w:w="4436"/>
        <w:gridCol w:w="2977"/>
      </w:tblGrid>
      <w:tr w:rsidR="00545BB1" w:rsidRPr="00545BB1" w14:paraId="733E0591" w14:textId="77777777" w:rsidTr="007B4482">
        <w:trPr>
          <w:trHeight w:val="581"/>
        </w:trPr>
        <w:tc>
          <w:tcPr>
            <w:tcW w:w="1242" w:type="dxa"/>
          </w:tcPr>
          <w:p w14:paraId="5926818B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809" w:type="dxa"/>
          </w:tcPr>
          <w:p w14:paraId="3544A377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</w:t>
            </w:r>
          </w:p>
        </w:tc>
        <w:tc>
          <w:tcPr>
            <w:tcW w:w="4436" w:type="dxa"/>
          </w:tcPr>
          <w:p w14:paraId="253FCA4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14:paraId="1B3FA232" w14:textId="0F7A6D7D" w:rsidR="00545BB1" w:rsidRPr="00545BB1" w:rsidRDefault="00882638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</w:t>
            </w:r>
            <w:r w:rsidR="00545BB1" w:rsidRPr="00545B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провидения</w:t>
            </w:r>
          </w:p>
        </w:tc>
      </w:tr>
    </w:tbl>
    <w:p w14:paraId="2D688EBA" w14:textId="77777777" w:rsidR="00545BB1" w:rsidRPr="00545BB1" w:rsidRDefault="00545BB1" w:rsidP="00545BB1">
      <w:pPr>
        <w:spacing w:after="0" w:line="1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0"/>
        <w:gridCol w:w="4436"/>
        <w:gridCol w:w="2976"/>
      </w:tblGrid>
      <w:tr w:rsidR="00545BB1" w:rsidRPr="00545BB1" w14:paraId="279B761F" w14:textId="77777777" w:rsidTr="007B4482">
        <w:trPr>
          <w:trHeight w:val="122"/>
          <w:tblHeader/>
        </w:trPr>
        <w:tc>
          <w:tcPr>
            <w:tcW w:w="1242" w:type="dxa"/>
            <w:vAlign w:val="center"/>
          </w:tcPr>
          <w:p w14:paraId="1F38439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vAlign w:val="center"/>
          </w:tcPr>
          <w:p w14:paraId="4C851540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36" w:type="dxa"/>
            <w:vAlign w:val="center"/>
          </w:tcPr>
          <w:p w14:paraId="288D1098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14:paraId="46C2509D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45BB1" w:rsidRPr="00545BB1" w14:paraId="6F968118" w14:textId="77777777" w:rsidTr="007B4482">
        <w:trPr>
          <w:trHeight w:val="528"/>
        </w:trPr>
        <w:tc>
          <w:tcPr>
            <w:tcW w:w="9464" w:type="dxa"/>
            <w:gridSpan w:val="4"/>
            <w:vAlign w:val="center"/>
          </w:tcPr>
          <w:p w14:paraId="120F49FF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СМЕНА № 1 (июнь)</w:t>
            </w:r>
          </w:p>
        </w:tc>
      </w:tr>
      <w:tr w:rsidR="00545BB1" w:rsidRPr="00545BB1" w14:paraId="17339863" w14:textId="77777777" w:rsidTr="007B4482">
        <w:trPr>
          <w:trHeight w:val="528"/>
        </w:trPr>
        <w:tc>
          <w:tcPr>
            <w:tcW w:w="1242" w:type="dxa"/>
            <w:vMerge w:val="restart"/>
          </w:tcPr>
          <w:p w14:paraId="7BE35E2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июня</w:t>
            </w:r>
          </w:p>
        </w:tc>
        <w:tc>
          <w:tcPr>
            <w:tcW w:w="810" w:type="dxa"/>
            <w:vMerge w:val="restart"/>
          </w:tcPr>
          <w:p w14:paraId="5CA0798D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36" w:type="dxa"/>
          </w:tcPr>
          <w:p w14:paraId="1363FFA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учащихся с программой работы лагеря труда и отдыха, правилами техники безопасности и поведения на территории Центра, трудовыми нормативами.</w:t>
            </w:r>
          </w:p>
          <w:p w14:paraId="7E534C9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Выборы актива лагеря;</w:t>
            </w:r>
          </w:p>
          <w:p w14:paraId="5CADE2B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</w:t>
            </w:r>
          </w:p>
        </w:tc>
        <w:tc>
          <w:tcPr>
            <w:tcW w:w="2976" w:type="dxa"/>
          </w:tcPr>
          <w:p w14:paraId="15DE962A" w14:textId="5C087F65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06CEEF88" w14:textId="77777777" w:rsidTr="007B4482">
        <w:trPr>
          <w:trHeight w:val="528"/>
        </w:trPr>
        <w:tc>
          <w:tcPr>
            <w:tcW w:w="1242" w:type="dxa"/>
            <w:vMerge/>
          </w:tcPr>
          <w:p w14:paraId="3169BA4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01AEA2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6395261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6BE3375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0F985D62" w14:textId="77777777" w:rsidTr="007B4482">
        <w:trPr>
          <w:trHeight w:val="528"/>
        </w:trPr>
        <w:tc>
          <w:tcPr>
            <w:tcW w:w="1242" w:type="dxa"/>
          </w:tcPr>
          <w:p w14:paraId="4BC7EFA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июня</w:t>
            </w:r>
          </w:p>
        </w:tc>
        <w:tc>
          <w:tcPr>
            <w:tcW w:w="810" w:type="dxa"/>
          </w:tcPr>
          <w:p w14:paraId="50428D5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36" w:type="dxa"/>
          </w:tcPr>
          <w:p w14:paraId="24347BF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  <w:p w14:paraId="0C83E81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летописи;</w:t>
            </w:r>
          </w:p>
          <w:p w14:paraId="3B6C0A95" w14:textId="7DCE1264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– по ме</w:t>
            </w:r>
            <w:r w:rsidR="00882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одике ИЗОП </w:t>
            </w:r>
          </w:p>
        </w:tc>
        <w:tc>
          <w:tcPr>
            <w:tcW w:w="2976" w:type="dxa"/>
          </w:tcPr>
          <w:p w14:paraId="3ADEC78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4C3E0603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634330F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июня</w:t>
            </w:r>
          </w:p>
        </w:tc>
        <w:tc>
          <w:tcPr>
            <w:tcW w:w="810" w:type="dxa"/>
            <w:vMerge w:val="restart"/>
          </w:tcPr>
          <w:p w14:paraId="23B9A48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36" w:type="dxa"/>
          </w:tcPr>
          <w:p w14:paraId="23E9CF7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уголка Лагеря</w:t>
            </w:r>
          </w:p>
        </w:tc>
        <w:tc>
          <w:tcPr>
            <w:tcW w:w="2976" w:type="dxa"/>
          </w:tcPr>
          <w:p w14:paraId="5BC9152B" w14:textId="6530D56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29923B8" w14:textId="77777777" w:rsidTr="007B4482">
        <w:trPr>
          <w:trHeight w:val="288"/>
        </w:trPr>
        <w:tc>
          <w:tcPr>
            <w:tcW w:w="1242" w:type="dxa"/>
            <w:vMerge/>
          </w:tcPr>
          <w:p w14:paraId="0279707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7DB603E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704CCDA" w14:textId="724E7239" w:rsidR="00545BB1" w:rsidRPr="00545BB1" w:rsidRDefault="00545BB1" w:rsidP="00882638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</w:t>
            </w:r>
          </w:p>
        </w:tc>
        <w:tc>
          <w:tcPr>
            <w:tcW w:w="2976" w:type="dxa"/>
          </w:tcPr>
          <w:p w14:paraId="0E33C1A9" w14:textId="3DA1AA45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4985D288" w14:textId="77777777" w:rsidTr="007B4482">
        <w:trPr>
          <w:trHeight w:val="528"/>
        </w:trPr>
        <w:tc>
          <w:tcPr>
            <w:tcW w:w="1242" w:type="dxa"/>
            <w:vMerge/>
          </w:tcPr>
          <w:p w14:paraId="77FC33F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161862F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58832B88" w14:textId="77777777" w:rsidR="00882638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</w:t>
            </w:r>
          </w:p>
          <w:p w14:paraId="356586A0" w14:textId="4680DBF5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(акция «Чистый берег») </w:t>
            </w:r>
          </w:p>
        </w:tc>
        <w:tc>
          <w:tcPr>
            <w:tcW w:w="2976" w:type="dxa"/>
          </w:tcPr>
          <w:p w14:paraId="12EA81E4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6C90A936" w14:textId="77777777" w:rsidTr="00255633">
        <w:trPr>
          <w:trHeight w:val="683"/>
        </w:trPr>
        <w:tc>
          <w:tcPr>
            <w:tcW w:w="1242" w:type="dxa"/>
            <w:vMerge/>
          </w:tcPr>
          <w:p w14:paraId="2DEA88E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9936D3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7D1F2F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Спортивно-развлекательное мероприятие «Комический футбол»</w:t>
            </w:r>
          </w:p>
        </w:tc>
        <w:tc>
          <w:tcPr>
            <w:tcW w:w="2976" w:type="dxa"/>
          </w:tcPr>
          <w:p w14:paraId="5C6367C4" w14:textId="792C5471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ЭБЦ, МБОУ СОШ № 5</w:t>
            </w:r>
          </w:p>
        </w:tc>
      </w:tr>
      <w:tr w:rsidR="00545BB1" w:rsidRPr="00545BB1" w14:paraId="69123FEF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04B862C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810" w:type="dxa"/>
            <w:vMerge w:val="restart"/>
          </w:tcPr>
          <w:p w14:paraId="30B1030B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36" w:type="dxa"/>
          </w:tcPr>
          <w:p w14:paraId="11CE85A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ПДД</w:t>
            </w:r>
          </w:p>
        </w:tc>
        <w:tc>
          <w:tcPr>
            <w:tcW w:w="2976" w:type="dxa"/>
          </w:tcPr>
          <w:p w14:paraId="3AEB1F08" w14:textId="6CFAFC1F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8F5BB59" w14:textId="77777777" w:rsidTr="007B4482">
        <w:trPr>
          <w:trHeight w:val="528"/>
        </w:trPr>
        <w:tc>
          <w:tcPr>
            <w:tcW w:w="1242" w:type="dxa"/>
            <w:vMerge/>
          </w:tcPr>
          <w:p w14:paraId="7C2B9F5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308CE5E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85CE7B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0F317F8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000D4ABB" w14:textId="77777777" w:rsidTr="007B4482">
        <w:trPr>
          <w:trHeight w:val="288"/>
        </w:trPr>
        <w:tc>
          <w:tcPr>
            <w:tcW w:w="1242" w:type="dxa"/>
            <w:vMerge/>
          </w:tcPr>
          <w:p w14:paraId="062141B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4E2D10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C7A3204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Экологическая дата "Всемирный день охраны окружающей среды (День эколога)" – совместное мероприятие с учреждениями культуры </w:t>
            </w:r>
          </w:p>
        </w:tc>
        <w:tc>
          <w:tcPr>
            <w:tcW w:w="2976" w:type="dxa"/>
          </w:tcPr>
          <w:p w14:paraId="06DDA4F0" w14:textId="6D7832B3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F20C6E0" w14:textId="77777777" w:rsidTr="007B4482">
        <w:trPr>
          <w:trHeight w:val="288"/>
        </w:trPr>
        <w:tc>
          <w:tcPr>
            <w:tcW w:w="1242" w:type="dxa"/>
            <w:vMerge/>
          </w:tcPr>
          <w:p w14:paraId="18F89C9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49CDAC0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6080C33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46CE3053" w14:textId="5F149E98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B30418A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577A80B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июня</w:t>
            </w:r>
          </w:p>
        </w:tc>
        <w:tc>
          <w:tcPr>
            <w:tcW w:w="810" w:type="dxa"/>
            <w:vMerge w:val="restart"/>
          </w:tcPr>
          <w:p w14:paraId="11A840A7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36" w:type="dxa"/>
          </w:tcPr>
          <w:p w14:paraId="7EC4F02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Антитеррор</w:t>
            </w:r>
          </w:p>
        </w:tc>
        <w:tc>
          <w:tcPr>
            <w:tcW w:w="2976" w:type="dxa"/>
          </w:tcPr>
          <w:p w14:paraId="643EE050" w14:textId="05829C2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20B8993" w14:textId="77777777" w:rsidTr="007B4482">
        <w:trPr>
          <w:trHeight w:val="528"/>
        </w:trPr>
        <w:tc>
          <w:tcPr>
            <w:tcW w:w="1242" w:type="dxa"/>
            <w:vMerge/>
          </w:tcPr>
          <w:p w14:paraId="654F3B3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B9FEFB8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31BC42E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1E5F88B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002A7375" w14:textId="77777777" w:rsidTr="00255633">
        <w:trPr>
          <w:trHeight w:val="418"/>
        </w:trPr>
        <w:tc>
          <w:tcPr>
            <w:tcW w:w="1242" w:type="dxa"/>
            <w:vMerge/>
          </w:tcPr>
          <w:p w14:paraId="1FA9AAB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B07E26F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0886AAFF" w14:textId="77777777" w:rsidR="00545BB1" w:rsidRPr="00545BB1" w:rsidRDefault="00211E9D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на Чныррахский рыбозавод</w:t>
            </w:r>
          </w:p>
        </w:tc>
        <w:tc>
          <w:tcPr>
            <w:tcW w:w="2976" w:type="dxa"/>
          </w:tcPr>
          <w:p w14:paraId="315AB6FA" w14:textId="1E86316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ДОД ЭБЦ </w:t>
            </w:r>
          </w:p>
        </w:tc>
      </w:tr>
      <w:tr w:rsidR="00545BB1" w:rsidRPr="00545BB1" w14:paraId="0A6D1260" w14:textId="77777777" w:rsidTr="007B4482">
        <w:trPr>
          <w:trHeight w:val="288"/>
        </w:trPr>
        <w:tc>
          <w:tcPr>
            <w:tcW w:w="1242" w:type="dxa"/>
            <w:vMerge/>
          </w:tcPr>
          <w:p w14:paraId="779C12C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3989AD92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1D4885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017F4455" w14:textId="12657DDF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656CEF1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1566A7C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июня</w:t>
            </w:r>
          </w:p>
        </w:tc>
        <w:tc>
          <w:tcPr>
            <w:tcW w:w="810" w:type="dxa"/>
            <w:vMerge w:val="restart"/>
          </w:tcPr>
          <w:p w14:paraId="1E3F0D11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36" w:type="dxa"/>
          </w:tcPr>
          <w:p w14:paraId="73E514D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«Ни дня без спорта»</w:t>
            </w:r>
          </w:p>
        </w:tc>
        <w:tc>
          <w:tcPr>
            <w:tcW w:w="2976" w:type="dxa"/>
          </w:tcPr>
          <w:p w14:paraId="365E2FA6" w14:textId="73E8281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81B5217" w14:textId="77777777" w:rsidTr="007B4482">
        <w:trPr>
          <w:trHeight w:val="528"/>
        </w:trPr>
        <w:tc>
          <w:tcPr>
            <w:tcW w:w="1242" w:type="dxa"/>
            <w:vMerge/>
          </w:tcPr>
          <w:p w14:paraId="5B4DD30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53A4DD4D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6CAAA3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57EFDDC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61262911" w14:textId="77777777" w:rsidTr="007B4482">
        <w:trPr>
          <w:trHeight w:val="288"/>
        </w:trPr>
        <w:tc>
          <w:tcPr>
            <w:tcW w:w="1242" w:type="dxa"/>
            <w:vMerge/>
          </w:tcPr>
          <w:p w14:paraId="3B29047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F9C0C7D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1097DC0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"Конкурс рисунков на экологическую тему»</w:t>
            </w:r>
          </w:p>
        </w:tc>
        <w:tc>
          <w:tcPr>
            <w:tcW w:w="2976" w:type="dxa"/>
          </w:tcPr>
          <w:p w14:paraId="2CE17A86" w14:textId="66F8D26F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F858E90" w14:textId="77777777" w:rsidTr="007B4482">
        <w:trPr>
          <w:trHeight w:val="288"/>
        </w:trPr>
        <w:tc>
          <w:tcPr>
            <w:tcW w:w="1242" w:type="dxa"/>
            <w:vMerge/>
          </w:tcPr>
          <w:p w14:paraId="1002487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2A2EE8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FA556B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04FD2BCA" w14:textId="3336BF92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102753B0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41BB34A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июня</w:t>
            </w:r>
          </w:p>
        </w:tc>
        <w:tc>
          <w:tcPr>
            <w:tcW w:w="810" w:type="dxa"/>
            <w:vMerge w:val="restart"/>
          </w:tcPr>
          <w:p w14:paraId="45DEEA51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36" w:type="dxa"/>
          </w:tcPr>
          <w:p w14:paraId="13CFF98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Противопожарная безопасность</w:t>
            </w:r>
          </w:p>
        </w:tc>
        <w:tc>
          <w:tcPr>
            <w:tcW w:w="2976" w:type="dxa"/>
          </w:tcPr>
          <w:p w14:paraId="2CA34F56" w14:textId="566004ED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1C0F16E8" w14:textId="77777777" w:rsidTr="007B4482">
        <w:trPr>
          <w:trHeight w:val="528"/>
        </w:trPr>
        <w:tc>
          <w:tcPr>
            <w:tcW w:w="1242" w:type="dxa"/>
            <w:vMerge/>
          </w:tcPr>
          <w:p w14:paraId="4FC2385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68F749CC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1D7172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63A069F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72A76D1F" w14:textId="77777777" w:rsidTr="00396A9E">
        <w:trPr>
          <w:trHeight w:val="288"/>
        </w:trPr>
        <w:tc>
          <w:tcPr>
            <w:tcW w:w="1242" w:type="dxa"/>
            <w:vMerge/>
          </w:tcPr>
          <w:p w14:paraId="09EE8FC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00DD84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E2EC44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пожарную часть</w:t>
            </w:r>
          </w:p>
        </w:tc>
        <w:tc>
          <w:tcPr>
            <w:tcW w:w="2976" w:type="dxa"/>
          </w:tcPr>
          <w:p w14:paraId="732BCEB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 № 25</w:t>
            </w:r>
          </w:p>
        </w:tc>
      </w:tr>
      <w:tr w:rsidR="00545BB1" w:rsidRPr="00545BB1" w14:paraId="5BD0EC0D" w14:textId="77777777" w:rsidTr="007B4482">
        <w:trPr>
          <w:trHeight w:val="288"/>
        </w:trPr>
        <w:tc>
          <w:tcPr>
            <w:tcW w:w="1242" w:type="dxa"/>
            <w:vMerge/>
          </w:tcPr>
          <w:p w14:paraId="1C12224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7EBA5D9A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EA5CC4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499B09B9" w14:textId="4266A38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32C9023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78FC938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июня</w:t>
            </w:r>
          </w:p>
        </w:tc>
        <w:tc>
          <w:tcPr>
            <w:tcW w:w="810" w:type="dxa"/>
            <w:vMerge w:val="restart"/>
          </w:tcPr>
          <w:p w14:paraId="0CB37B1B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36" w:type="dxa"/>
          </w:tcPr>
          <w:p w14:paraId="5C8679F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независимости России </w:t>
            </w:r>
          </w:p>
        </w:tc>
        <w:tc>
          <w:tcPr>
            <w:tcW w:w="2976" w:type="dxa"/>
          </w:tcPr>
          <w:p w14:paraId="2E022405" w14:textId="769B4D6D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E538A49" w14:textId="77777777" w:rsidTr="00396A9E">
        <w:trPr>
          <w:trHeight w:val="513"/>
        </w:trPr>
        <w:tc>
          <w:tcPr>
            <w:tcW w:w="1242" w:type="dxa"/>
            <w:vMerge/>
          </w:tcPr>
          <w:p w14:paraId="7FA24AA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016F4DD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5BBC701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6724155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5C95AD3F" w14:textId="77777777" w:rsidTr="007B4482">
        <w:trPr>
          <w:trHeight w:val="288"/>
        </w:trPr>
        <w:tc>
          <w:tcPr>
            <w:tcW w:w="1242" w:type="dxa"/>
            <w:vMerge/>
          </w:tcPr>
          <w:p w14:paraId="15ED110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2B1F7DB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07E51A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Акция «Говорящая урна»</w:t>
            </w:r>
          </w:p>
        </w:tc>
        <w:tc>
          <w:tcPr>
            <w:tcW w:w="2976" w:type="dxa"/>
          </w:tcPr>
          <w:p w14:paraId="490EEC8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"ЭБЦ"</w:t>
            </w:r>
          </w:p>
        </w:tc>
      </w:tr>
      <w:tr w:rsidR="00545BB1" w:rsidRPr="00545BB1" w14:paraId="537EC5DB" w14:textId="77777777" w:rsidTr="007B4482">
        <w:trPr>
          <w:trHeight w:val="288"/>
        </w:trPr>
        <w:tc>
          <w:tcPr>
            <w:tcW w:w="1242" w:type="dxa"/>
            <w:vMerge/>
          </w:tcPr>
          <w:p w14:paraId="7524236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66FE8C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0E41448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78EDBD2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"ЭБЦ"</w:t>
            </w:r>
          </w:p>
        </w:tc>
      </w:tr>
      <w:tr w:rsidR="00545BB1" w:rsidRPr="00545BB1" w14:paraId="21C935D0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4179350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810" w:type="dxa"/>
            <w:vMerge w:val="restart"/>
          </w:tcPr>
          <w:p w14:paraId="61F5336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36" w:type="dxa"/>
          </w:tcPr>
          <w:p w14:paraId="16C1BDA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и моё здоровье. Солнечный удар (причины и оказание первой помощи)</w:t>
            </w:r>
          </w:p>
        </w:tc>
        <w:tc>
          <w:tcPr>
            <w:tcW w:w="2976" w:type="dxa"/>
          </w:tcPr>
          <w:p w14:paraId="219665B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"ЭБЦ"</w:t>
            </w:r>
          </w:p>
        </w:tc>
      </w:tr>
      <w:tr w:rsidR="00545BB1" w:rsidRPr="00545BB1" w14:paraId="02EB1BF8" w14:textId="77777777" w:rsidTr="007B4482">
        <w:trPr>
          <w:trHeight w:val="528"/>
        </w:trPr>
        <w:tc>
          <w:tcPr>
            <w:tcW w:w="1242" w:type="dxa"/>
            <w:vMerge/>
          </w:tcPr>
          <w:p w14:paraId="3F222A9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CC93F12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6F85694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6C25D86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34439F60" w14:textId="77777777" w:rsidTr="007B4482">
        <w:trPr>
          <w:trHeight w:val="288"/>
        </w:trPr>
        <w:tc>
          <w:tcPr>
            <w:tcW w:w="1242" w:type="dxa"/>
            <w:vMerge/>
          </w:tcPr>
          <w:p w14:paraId="109CB00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661968C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7D4F37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Театральный день</w:t>
            </w:r>
          </w:p>
        </w:tc>
        <w:tc>
          <w:tcPr>
            <w:tcW w:w="2976" w:type="dxa"/>
          </w:tcPr>
          <w:p w14:paraId="3F8D8C14" w14:textId="06432DF3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88CA821" w14:textId="77777777" w:rsidTr="007B4482">
        <w:trPr>
          <w:trHeight w:val="288"/>
        </w:trPr>
        <w:tc>
          <w:tcPr>
            <w:tcW w:w="1242" w:type="dxa"/>
            <w:vMerge/>
          </w:tcPr>
          <w:p w14:paraId="214603F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613B9C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0DCB0254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40250DBB" w14:textId="7C0EC635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ABB33E9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771AFB1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июня</w:t>
            </w:r>
          </w:p>
        </w:tc>
        <w:tc>
          <w:tcPr>
            <w:tcW w:w="810" w:type="dxa"/>
            <w:vMerge w:val="restart"/>
          </w:tcPr>
          <w:p w14:paraId="611F79EB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36" w:type="dxa"/>
          </w:tcPr>
          <w:p w14:paraId="0F95213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«Зеленая аптека»</w:t>
            </w:r>
          </w:p>
        </w:tc>
        <w:tc>
          <w:tcPr>
            <w:tcW w:w="2976" w:type="dxa"/>
          </w:tcPr>
          <w:p w14:paraId="6726E8BB" w14:textId="5DD6E18D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D1F863A" w14:textId="77777777" w:rsidTr="007B4482">
        <w:trPr>
          <w:trHeight w:val="528"/>
        </w:trPr>
        <w:tc>
          <w:tcPr>
            <w:tcW w:w="1242" w:type="dxa"/>
            <w:vMerge/>
          </w:tcPr>
          <w:p w14:paraId="5AC353A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26CF7A0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964735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1DA8BB2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66E28CD6" w14:textId="77777777" w:rsidTr="007B4482">
        <w:trPr>
          <w:trHeight w:val="288"/>
        </w:trPr>
        <w:tc>
          <w:tcPr>
            <w:tcW w:w="1242" w:type="dxa"/>
            <w:vMerge/>
          </w:tcPr>
          <w:p w14:paraId="6D6D437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3C2621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339937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"Мусору вторая жизнь"</w:t>
            </w:r>
          </w:p>
        </w:tc>
        <w:tc>
          <w:tcPr>
            <w:tcW w:w="2976" w:type="dxa"/>
          </w:tcPr>
          <w:p w14:paraId="72DB6C9C" w14:textId="3784D58C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09C099C6" w14:textId="77777777" w:rsidTr="007B4482">
        <w:trPr>
          <w:trHeight w:val="288"/>
        </w:trPr>
        <w:tc>
          <w:tcPr>
            <w:tcW w:w="1242" w:type="dxa"/>
            <w:vMerge/>
          </w:tcPr>
          <w:p w14:paraId="1C41EAC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7D9740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5C44AA7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514CC8CF" w14:textId="11B8E913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4E6DA7F2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3CD7FBF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июня</w:t>
            </w:r>
          </w:p>
        </w:tc>
        <w:tc>
          <w:tcPr>
            <w:tcW w:w="810" w:type="dxa"/>
            <w:vMerge w:val="restart"/>
          </w:tcPr>
          <w:p w14:paraId="44EA5E64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36" w:type="dxa"/>
          </w:tcPr>
          <w:p w14:paraId="6E34017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ЗОЖ</w:t>
            </w:r>
          </w:p>
        </w:tc>
        <w:tc>
          <w:tcPr>
            <w:tcW w:w="2976" w:type="dxa"/>
          </w:tcPr>
          <w:p w14:paraId="5C29E61C" w14:textId="7DD231E6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014A1A33" w14:textId="77777777" w:rsidTr="007B4482">
        <w:trPr>
          <w:trHeight w:val="528"/>
        </w:trPr>
        <w:tc>
          <w:tcPr>
            <w:tcW w:w="1242" w:type="dxa"/>
            <w:vMerge/>
          </w:tcPr>
          <w:p w14:paraId="5FD0DEB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6AFC9FE4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88EDB5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1B82BAE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00A73BAF" w14:textId="77777777" w:rsidTr="00E77C17">
        <w:trPr>
          <w:trHeight w:val="525"/>
        </w:trPr>
        <w:tc>
          <w:tcPr>
            <w:tcW w:w="1242" w:type="dxa"/>
            <w:vMerge/>
          </w:tcPr>
          <w:p w14:paraId="12DBD2E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6376AA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6703292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Поэтическое кафе стихи А.С.Пушкина</w:t>
            </w:r>
          </w:p>
        </w:tc>
        <w:tc>
          <w:tcPr>
            <w:tcW w:w="2976" w:type="dxa"/>
          </w:tcPr>
          <w:p w14:paraId="7F4E79E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BAADB09" w14:textId="77777777" w:rsidTr="007B4482">
        <w:trPr>
          <w:trHeight w:val="288"/>
        </w:trPr>
        <w:tc>
          <w:tcPr>
            <w:tcW w:w="1242" w:type="dxa"/>
            <w:vMerge/>
          </w:tcPr>
          <w:p w14:paraId="2AA954D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3D293CD0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20EC21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3B385893" w14:textId="07B25573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086381A4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64A1EE1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июня</w:t>
            </w:r>
          </w:p>
        </w:tc>
        <w:tc>
          <w:tcPr>
            <w:tcW w:w="810" w:type="dxa"/>
            <w:vMerge w:val="restart"/>
          </w:tcPr>
          <w:p w14:paraId="3337D21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36" w:type="dxa"/>
          </w:tcPr>
          <w:p w14:paraId="7F832E6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«Гимнастика для глаз»</w:t>
            </w:r>
          </w:p>
        </w:tc>
        <w:tc>
          <w:tcPr>
            <w:tcW w:w="2976" w:type="dxa"/>
          </w:tcPr>
          <w:p w14:paraId="6698A0F3" w14:textId="5F84E456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4F30FCF" w14:textId="77777777" w:rsidTr="007B4482">
        <w:trPr>
          <w:trHeight w:val="528"/>
        </w:trPr>
        <w:tc>
          <w:tcPr>
            <w:tcW w:w="1242" w:type="dxa"/>
            <w:vMerge/>
          </w:tcPr>
          <w:p w14:paraId="6C71319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D89475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683102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0D0F747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29567E7C" w14:textId="77777777" w:rsidTr="00E77C17">
        <w:trPr>
          <w:trHeight w:val="560"/>
        </w:trPr>
        <w:tc>
          <w:tcPr>
            <w:tcW w:w="1242" w:type="dxa"/>
            <w:vMerge/>
          </w:tcPr>
          <w:p w14:paraId="1BB23C3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1FBDA0F1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8D3FA8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 интересными людьми (правонарушение и ответственность)</w:t>
            </w:r>
          </w:p>
        </w:tc>
        <w:tc>
          <w:tcPr>
            <w:tcW w:w="2976" w:type="dxa"/>
          </w:tcPr>
          <w:p w14:paraId="073F7ACB" w14:textId="61303CAA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ДОД ЭБЦ </w:t>
            </w:r>
          </w:p>
        </w:tc>
      </w:tr>
      <w:tr w:rsidR="00545BB1" w:rsidRPr="00545BB1" w14:paraId="768A98F0" w14:textId="77777777" w:rsidTr="007B4482">
        <w:trPr>
          <w:trHeight w:val="288"/>
        </w:trPr>
        <w:tc>
          <w:tcPr>
            <w:tcW w:w="1242" w:type="dxa"/>
            <w:vMerge/>
          </w:tcPr>
          <w:p w14:paraId="763F327C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7180BE4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3106DC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584F555C" w14:textId="245672B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21C5D9D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3E1A2C5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июня</w:t>
            </w:r>
          </w:p>
        </w:tc>
        <w:tc>
          <w:tcPr>
            <w:tcW w:w="810" w:type="dxa"/>
            <w:vMerge w:val="restart"/>
          </w:tcPr>
          <w:p w14:paraId="0D23067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36" w:type="dxa"/>
          </w:tcPr>
          <w:p w14:paraId="13BB609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Я и гигиена</w:t>
            </w:r>
          </w:p>
        </w:tc>
        <w:tc>
          <w:tcPr>
            <w:tcW w:w="2976" w:type="dxa"/>
          </w:tcPr>
          <w:p w14:paraId="16764406" w14:textId="237C998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7DCE49B" w14:textId="77777777" w:rsidTr="007B4482">
        <w:trPr>
          <w:trHeight w:val="528"/>
        </w:trPr>
        <w:tc>
          <w:tcPr>
            <w:tcW w:w="1242" w:type="dxa"/>
            <w:vMerge/>
          </w:tcPr>
          <w:p w14:paraId="25403C2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C50A87E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D5CBB1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59817E7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396EC20E" w14:textId="77777777" w:rsidTr="007B4482">
        <w:trPr>
          <w:trHeight w:val="288"/>
        </w:trPr>
        <w:tc>
          <w:tcPr>
            <w:tcW w:w="1242" w:type="dxa"/>
            <w:vMerge/>
          </w:tcPr>
          <w:p w14:paraId="503AFE8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24444D0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10108E0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Исследовательская работа с микроскопом «Болезни грязных рук»</w:t>
            </w:r>
          </w:p>
        </w:tc>
        <w:tc>
          <w:tcPr>
            <w:tcW w:w="2976" w:type="dxa"/>
          </w:tcPr>
          <w:p w14:paraId="662520F8" w14:textId="3243C30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15344DA9" w14:textId="77777777" w:rsidTr="007B4482">
        <w:trPr>
          <w:trHeight w:val="288"/>
        </w:trPr>
        <w:tc>
          <w:tcPr>
            <w:tcW w:w="1242" w:type="dxa"/>
            <w:vMerge/>
          </w:tcPr>
          <w:p w14:paraId="6917658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19DFE93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653C18C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4D8F8028" w14:textId="52BD33D4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E2A2956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1293F8A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июня</w:t>
            </w:r>
          </w:p>
        </w:tc>
        <w:tc>
          <w:tcPr>
            <w:tcW w:w="810" w:type="dxa"/>
            <w:vMerge w:val="restart"/>
          </w:tcPr>
          <w:p w14:paraId="51B7EC19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36" w:type="dxa"/>
          </w:tcPr>
          <w:p w14:paraId="17E9607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Моё здоровье «Первая помощь. Пищевые отравления»</w:t>
            </w:r>
          </w:p>
        </w:tc>
        <w:tc>
          <w:tcPr>
            <w:tcW w:w="2976" w:type="dxa"/>
          </w:tcPr>
          <w:p w14:paraId="6F265F7D" w14:textId="4C50112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4157D64B" w14:textId="77777777" w:rsidTr="007B4482">
        <w:trPr>
          <w:trHeight w:val="528"/>
        </w:trPr>
        <w:tc>
          <w:tcPr>
            <w:tcW w:w="1242" w:type="dxa"/>
            <w:vMerge/>
          </w:tcPr>
          <w:p w14:paraId="2280838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37420611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AEF8CF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52FFFB4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74830EF6" w14:textId="77777777" w:rsidTr="007B4482">
        <w:trPr>
          <w:trHeight w:val="288"/>
        </w:trPr>
        <w:tc>
          <w:tcPr>
            <w:tcW w:w="1242" w:type="dxa"/>
            <w:vMerge/>
          </w:tcPr>
          <w:p w14:paraId="61C4CC9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55EAAD47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7065B8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«Бумажный бум» (рассказ из газетных заголовков)</w:t>
            </w:r>
          </w:p>
        </w:tc>
        <w:tc>
          <w:tcPr>
            <w:tcW w:w="2976" w:type="dxa"/>
          </w:tcPr>
          <w:p w14:paraId="39F12E1E" w14:textId="47CB95B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7787EE6" w14:textId="77777777" w:rsidTr="007B4482">
        <w:trPr>
          <w:trHeight w:val="288"/>
        </w:trPr>
        <w:tc>
          <w:tcPr>
            <w:tcW w:w="1242" w:type="dxa"/>
            <w:vMerge/>
          </w:tcPr>
          <w:p w14:paraId="62E1D9F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D72E60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0BEEFDC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6A8A51FE" w14:textId="4A9C139A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690AE2B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44A9208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810" w:type="dxa"/>
            <w:vMerge w:val="restart"/>
          </w:tcPr>
          <w:p w14:paraId="2751FF9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36" w:type="dxa"/>
          </w:tcPr>
          <w:p w14:paraId="0FC6F2D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помощь при укусах насекомых</w:t>
            </w:r>
          </w:p>
        </w:tc>
        <w:tc>
          <w:tcPr>
            <w:tcW w:w="2976" w:type="dxa"/>
          </w:tcPr>
          <w:p w14:paraId="5E5ED14F" w14:textId="563BAE5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3B692AFE" w14:textId="77777777" w:rsidTr="007B4482">
        <w:trPr>
          <w:trHeight w:val="528"/>
        </w:trPr>
        <w:tc>
          <w:tcPr>
            <w:tcW w:w="1242" w:type="dxa"/>
            <w:vMerge/>
          </w:tcPr>
          <w:p w14:paraId="2776AC1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EB4F3F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4EFFAC4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4182364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71F515CC" w14:textId="77777777" w:rsidTr="007B4482">
        <w:trPr>
          <w:trHeight w:val="288"/>
        </w:trPr>
        <w:tc>
          <w:tcPr>
            <w:tcW w:w="1242" w:type="dxa"/>
            <w:vMerge/>
          </w:tcPr>
          <w:p w14:paraId="4CA32D0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B02A4A8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1F738F5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памяти и скорби (возложение цветов к памятному знаку «Фронтовое письмо»</w:t>
            </w:r>
          </w:p>
        </w:tc>
        <w:tc>
          <w:tcPr>
            <w:tcW w:w="2976" w:type="dxa"/>
          </w:tcPr>
          <w:p w14:paraId="2F4E829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5BB1" w:rsidRPr="00545BB1" w14:paraId="20E14CF3" w14:textId="77777777" w:rsidTr="007B4482">
        <w:trPr>
          <w:trHeight w:val="288"/>
        </w:trPr>
        <w:tc>
          <w:tcPr>
            <w:tcW w:w="1242" w:type="dxa"/>
            <w:vMerge/>
          </w:tcPr>
          <w:p w14:paraId="62523AB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7A3E91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3631999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27DE9405" w14:textId="3F1E4789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A6F952E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7E51C48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июня</w:t>
            </w:r>
          </w:p>
        </w:tc>
        <w:tc>
          <w:tcPr>
            <w:tcW w:w="810" w:type="dxa"/>
            <w:vMerge w:val="restart"/>
          </w:tcPr>
          <w:p w14:paraId="21EDE02A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36" w:type="dxa"/>
          </w:tcPr>
          <w:p w14:paraId="3DBD72D1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– советы косметолога</w:t>
            </w:r>
          </w:p>
        </w:tc>
        <w:tc>
          <w:tcPr>
            <w:tcW w:w="2976" w:type="dxa"/>
          </w:tcPr>
          <w:p w14:paraId="27EA8150" w14:textId="07AB1EC0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923BDF6" w14:textId="77777777" w:rsidTr="007B4482">
        <w:trPr>
          <w:trHeight w:val="528"/>
        </w:trPr>
        <w:tc>
          <w:tcPr>
            <w:tcW w:w="1242" w:type="dxa"/>
            <w:vMerge/>
          </w:tcPr>
          <w:p w14:paraId="55BAEB9D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7EEDC112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0214C3FB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71AF322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25D06B07" w14:textId="77777777" w:rsidTr="007B4482">
        <w:trPr>
          <w:trHeight w:val="288"/>
        </w:trPr>
        <w:tc>
          <w:tcPr>
            <w:tcW w:w="1242" w:type="dxa"/>
            <w:vMerge/>
          </w:tcPr>
          <w:p w14:paraId="1B3B755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53113E74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5795DCA7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Краеведческая викторина «Знатоки краеведенья»</w:t>
            </w:r>
          </w:p>
        </w:tc>
        <w:tc>
          <w:tcPr>
            <w:tcW w:w="2976" w:type="dxa"/>
          </w:tcPr>
          <w:p w14:paraId="2B3EDDD1" w14:textId="3F5F1E68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5262049F" w14:textId="77777777" w:rsidTr="007B4482">
        <w:trPr>
          <w:trHeight w:val="288"/>
        </w:trPr>
        <w:tc>
          <w:tcPr>
            <w:tcW w:w="1242" w:type="dxa"/>
            <w:vMerge/>
          </w:tcPr>
          <w:p w14:paraId="47A6A5B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5F2F28FA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F43E91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5B5120BE" w14:textId="6E18902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4648E84D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15581B4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июня</w:t>
            </w:r>
          </w:p>
        </w:tc>
        <w:tc>
          <w:tcPr>
            <w:tcW w:w="810" w:type="dxa"/>
            <w:vMerge w:val="restart"/>
          </w:tcPr>
          <w:p w14:paraId="701C6D7A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36" w:type="dxa"/>
          </w:tcPr>
          <w:p w14:paraId="0DA0E1FA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«Вита-Мир»</w:t>
            </w:r>
          </w:p>
        </w:tc>
        <w:tc>
          <w:tcPr>
            <w:tcW w:w="2976" w:type="dxa"/>
          </w:tcPr>
          <w:p w14:paraId="7009E2A6" w14:textId="4ADBD21D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0BAA8DF" w14:textId="77777777" w:rsidTr="007B4482">
        <w:trPr>
          <w:trHeight w:val="528"/>
        </w:trPr>
        <w:tc>
          <w:tcPr>
            <w:tcW w:w="1242" w:type="dxa"/>
            <w:vMerge/>
          </w:tcPr>
          <w:p w14:paraId="76049E5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A3AB384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9058F0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554C71E8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01ED4D97" w14:textId="77777777" w:rsidTr="007B4482">
        <w:trPr>
          <w:trHeight w:val="288"/>
        </w:trPr>
        <w:tc>
          <w:tcPr>
            <w:tcW w:w="1242" w:type="dxa"/>
            <w:vMerge/>
          </w:tcPr>
          <w:p w14:paraId="43ED59D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039B627F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B1E651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именинника (конкурсы, пожелания, подарки)</w:t>
            </w:r>
          </w:p>
        </w:tc>
        <w:tc>
          <w:tcPr>
            <w:tcW w:w="2976" w:type="dxa"/>
          </w:tcPr>
          <w:p w14:paraId="581A3EEF" w14:textId="5EAB3995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6E12D784" w14:textId="77777777" w:rsidTr="007B4482">
        <w:trPr>
          <w:trHeight w:val="288"/>
        </w:trPr>
        <w:tc>
          <w:tcPr>
            <w:tcW w:w="1242" w:type="dxa"/>
            <w:vMerge/>
          </w:tcPr>
          <w:p w14:paraId="07C64983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5CFEEE26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3B03042F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7DC44833" w14:textId="794ADACA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78A99C4C" w14:textId="77777777" w:rsidTr="007B4482">
        <w:trPr>
          <w:trHeight w:val="288"/>
        </w:trPr>
        <w:tc>
          <w:tcPr>
            <w:tcW w:w="1242" w:type="dxa"/>
            <w:vMerge w:val="restart"/>
          </w:tcPr>
          <w:p w14:paraId="63E2E10E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июня</w:t>
            </w:r>
          </w:p>
        </w:tc>
        <w:tc>
          <w:tcPr>
            <w:tcW w:w="810" w:type="dxa"/>
            <w:vMerge w:val="restart"/>
          </w:tcPr>
          <w:p w14:paraId="11E0CAE7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6" w:type="dxa"/>
          </w:tcPr>
          <w:p w14:paraId="77D4BA3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 «Стоп, аллергия!»</w:t>
            </w:r>
          </w:p>
        </w:tc>
        <w:tc>
          <w:tcPr>
            <w:tcW w:w="2976" w:type="dxa"/>
          </w:tcPr>
          <w:p w14:paraId="36F88F98" w14:textId="0AD646FC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837CA9A" w14:textId="77777777" w:rsidTr="007B4482">
        <w:trPr>
          <w:trHeight w:val="528"/>
        </w:trPr>
        <w:tc>
          <w:tcPr>
            <w:tcW w:w="1242" w:type="dxa"/>
            <w:vMerge/>
          </w:tcPr>
          <w:p w14:paraId="1DDE06E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69BB5F9F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54504E3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десант (озеленение, уборка территории) </w:t>
            </w:r>
          </w:p>
        </w:tc>
        <w:tc>
          <w:tcPr>
            <w:tcW w:w="2976" w:type="dxa"/>
          </w:tcPr>
          <w:p w14:paraId="27D4C289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г.Николаевска-на-Амуре (по отдельному плану)</w:t>
            </w:r>
          </w:p>
        </w:tc>
      </w:tr>
      <w:tr w:rsidR="00545BB1" w:rsidRPr="00545BB1" w14:paraId="28405473" w14:textId="77777777" w:rsidTr="00D06A3F">
        <w:trPr>
          <w:trHeight w:val="288"/>
        </w:trPr>
        <w:tc>
          <w:tcPr>
            <w:tcW w:w="1242" w:type="dxa"/>
            <w:vMerge/>
          </w:tcPr>
          <w:p w14:paraId="7F643EB2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43C6412E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27BF47C5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Закрытие смены,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награждение лучших</w:t>
            </w:r>
          </w:p>
        </w:tc>
        <w:tc>
          <w:tcPr>
            <w:tcW w:w="2976" w:type="dxa"/>
          </w:tcPr>
          <w:p w14:paraId="70312409" w14:textId="67B5CBD3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  <w:tr w:rsidR="00545BB1" w:rsidRPr="00545BB1" w14:paraId="23D9B6CB" w14:textId="77777777" w:rsidTr="007B4482">
        <w:trPr>
          <w:trHeight w:val="288"/>
        </w:trPr>
        <w:tc>
          <w:tcPr>
            <w:tcW w:w="1242" w:type="dxa"/>
            <w:vMerge/>
          </w:tcPr>
          <w:p w14:paraId="46F477E6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BA88E45" w14:textId="77777777" w:rsidR="00545BB1" w:rsidRPr="00545BB1" w:rsidRDefault="00545BB1" w:rsidP="00545BB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6" w:type="dxa"/>
          </w:tcPr>
          <w:p w14:paraId="7C66AD20" w14:textId="77777777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летописи Лагеря</w:t>
            </w:r>
          </w:p>
        </w:tc>
        <w:tc>
          <w:tcPr>
            <w:tcW w:w="2976" w:type="dxa"/>
          </w:tcPr>
          <w:p w14:paraId="0A0CB072" w14:textId="3056300E" w:rsidR="00545BB1" w:rsidRPr="00545BB1" w:rsidRDefault="00545BB1" w:rsidP="00545BB1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ДОД ЭБЦ</w:t>
            </w:r>
          </w:p>
        </w:tc>
      </w:tr>
    </w:tbl>
    <w:p w14:paraId="7246581E" w14:textId="77777777" w:rsidR="003A30AE" w:rsidRDefault="003A30AE"/>
    <w:p w14:paraId="0FAF76F4" w14:textId="77777777" w:rsidR="00DF1F0D" w:rsidRDefault="00DF1F0D"/>
    <w:p w14:paraId="3C7ADAEA" w14:textId="77777777" w:rsidR="00D06A3F" w:rsidRDefault="00D06A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9733273" w14:textId="7EFFF585" w:rsidR="00DF1F0D" w:rsidRPr="00DF1F0D" w:rsidRDefault="00DF1F0D" w:rsidP="00DF1F0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F0D">
        <w:rPr>
          <w:rFonts w:ascii="Times New Roman" w:hAnsi="Times New Roman" w:cs="Times New Roman"/>
          <w:b/>
          <w:sz w:val="26"/>
          <w:szCs w:val="26"/>
        </w:rPr>
        <w:lastRenderedPageBreak/>
        <w:t>Механизм реализации программы</w:t>
      </w:r>
    </w:p>
    <w:p w14:paraId="33634E61" w14:textId="77777777" w:rsidR="00DF1F0D" w:rsidRPr="00DF1F0D" w:rsidRDefault="00DF1F0D" w:rsidP="00580368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b/>
          <w:i/>
          <w:sz w:val="26"/>
          <w:szCs w:val="26"/>
        </w:rPr>
        <w:t>1 этап – Подготовительный:</w:t>
      </w:r>
    </w:p>
    <w:p w14:paraId="03C2A899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создание нормативно-правовой базы, разработка документации;</w:t>
      </w:r>
    </w:p>
    <w:p w14:paraId="5DCAA263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подбор кадров;</w:t>
      </w:r>
    </w:p>
    <w:p w14:paraId="41C4A1A2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комплектование отряда.</w:t>
      </w:r>
    </w:p>
    <w:p w14:paraId="2F798C62" w14:textId="77777777" w:rsidR="00DF1F0D" w:rsidRPr="00DF1F0D" w:rsidRDefault="00DF1F0D" w:rsidP="00580368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b/>
          <w:i/>
          <w:sz w:val="26"/>
          <w:szCs w:val="26"/>
        </w:rPr>
        <w:t>2 этап – Организационный</w:t>
      </w:r>
      <w:r w:rsidRPr="00DF1F0D">
        <w:rPr>
          <w:rFonts w:ascii="Times New Roman" w:hAnsi="Times New Roman" w:cs="Times New Roman"/>
          <w:sz w:val="26"/>
          <w:szCs w:val="26"/>
        </w:rPr>
        <w:t>:</w:t>
      </w:r>
    </w:p>
    <w:p w14:paraId="650B5ED8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выявление и постановка целей развития коллектива и личности;</w:t>
      </w:r>
    </w:p>
    <w:p w14:paraId="00427D1C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сплочение отряда;</w:t>
      </w:r>
    </w:p>
    <w:p w14:paraId="11C63939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формирование законов и условий совместной работы;</w:t>
      </w:r>
    </w:p>
    <w:p w14:paraId="7C8DECF6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подготовка к дальнейшей деятельности по программе.</w:t>
      </w:r>
    </w:p>
    <w:p w14:paraId="6BC89CD8" w14:textId="77777777" w:rsidR="00DF1F0D" w:rsidRPr="00DF1F0D" w:rsidRDefault="00DF1F0D" w:rsidP="00580368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F1F0D">
        <w:rPr>
          <w:rFonts w:ascii="Times New Roman" w:hAnsi="Times New Roman" w:cs="Times New Roman"/>
          <w:b/>
          <w:i/>
          <w:sz w:val="26"/>
          <w:szCs w:val="26"/>
        </w:rPr>
        <w:t>3 этап – Основной:</w:t>
      </w:r>
    </w:p>
    <w:p w14:paraId="0A360A13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выполнение режима дня (Приложение 1);</w:t>
      </w:r>
    </w:p>
    <w:p w14:paraId="562D3B44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 xml:space="preserve">реализация плана работы Лагеря </w:t>
      </w:r>
    </w:p>
    <w:p w14:paraId="20477AAB" w14:textId="77777777" w:rsidR="00DF1F0D" w:rsidRPr="00DF1F0D" w:rsidRDefault="00DF1F0D" w:rsidP="00580368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F1F0D">
        <w:rPr>
          <w:rFonts w:ascii="Times New Roman" w:hAnsi="Times New Roman" w:cs="Times New Roman"/>
          <w:b/>
          <w:i/>
          <w:sz w:val="26"/>
          <w:szCs w:val="26"/>
        </w:rPr>
        <w:t>4 этап – Заключительный:</w:t>
      </w:r>
    </w:p>
    <w:p w14:paraId="7139B93A" w14:textId="77777777" w:rsidR="00DF1F0D" w:rsidRPr="00DF1F0D" w:rsidRDefault="00DF1F0D" w:rsidP="005803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анализ результатов работы – отчёт о работе Лагеря;</w:t>
      </w:r>
    </w:p>
    <w:p w14:paraId="4E83CE5F" w14:textId="77777777" w:rsidR="00DF1F0D" w:rsidRPr="00DF1F0D" w:rsidRDefault="00DF1F0D" w:rsidP="00580368">
      <w:pPr>
        <w:numPr>
          <w:ilvl w:val="0"/>
          <w:numId w:val="2"/>
        </w:numPr>
        <w:tabs>
          <w:tab w:val="left" w:pos="31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творческий отчёт (фотоальбом, фотогазета, презентация).</w:t>
      </w:r>
    </w:p>
    <w:p w14:paraId="1EE214B7" w14:textId="71B0F81A" w:rsidR="00DF1F0D" w:rsidRPr="00DF1F0D" w:rsidRDefault="00DF1F0D" w:rsidP="005A4CE1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F0D">
        <w:rPr>
          <w:rFonts w:ascii="Times New Roman" w:hAnsi="Times New Roman" w:cs="Times New Roman"/>
          <w:b/>
          <w:sz w:val="26"/>
          <w:szCs w:val="26"/>
        </w:rPr>
        <w:t>Формы реализации программы:</w:t>
      </w:r>
    </w:p>
    <w:p w14:paraId="62417A48" w14:textId="77777777" w:rsidR="00DF1F0D" w:rsidRPr="00DF1F0D" w:rsidRDefault="00DF1F0D" w:rsidP="005A4CE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Трудовая деятельность: озеленение территории, посадка цветов, уборка территории;</w:t>
      </w:r>
    </w:p>
    <w:p w14:paraId="04FD1924" w14:textId="77777777" w:rsidR="00DF1F0D" w:rsidRPr="00DF1F0D" w:rsidRDefault="00DF1F0D" w:rsidP="005A4CE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Досуговая деятельность: праздники, концерты, познавательные и игровые программы, экскурсии;</w:t>
      </w:r>
    </w:p>
    <w:p w14:paraId="7CBA2CA7" w14:textId="77777777" w:rsidR="00DF1F0D" w:rsidRPr="00DF1F0D" w:rsidRDefault="00DF1F0D" w:rsidP="005A4CE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Интеллектуальная деятельность: экологические операции, игры, конкурсы;</w:t>
      </w:r>
    </w:p>
    <w:p w14:paraId="0D4FF3D0" w14:textId="77777777" w:rsidR="00DF1F0D" w:rsidRPr="00DF1F0D" w:rsidRDefault="00DF1F0D" w:rsidP="005A4CE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1F0D">
        <w:rPr>
          <w:rFonts w:ascii="Times New Roman" w:hAnsi="Times New Roman" w:cs="Times New Roman"/>
          <w:sz w:val="26"/>
          <w:szCs w:val="26"/>
        </w:rPr>
        <w:t>Спортивно – оздоровительная деятельность: весёлые старты, спортивные и подвижные игры.</w:t>
      </w:r>
    </w:p>
    <w:p w14:paraId="45E30CAF" w14:textId="134E9493" w:rsidR="00DF1F0D" w:rsidRPr="00DF1F0D" w:rsidRDefault="00DF1F0D" w:rsidP="005A4CE1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F0D">
        <w:rPr>
          <w:rFonts w:ascii="Times New Roman" w:hAnsi="Times New Roman" w:cs="Times New Roman"/>
          <w:b/>
          <w:sz w:val="26"/>
          <w:szCs w:val="26"/>
        </w:rPr>
        <w:t>Материально</w:t>
      </w:r>
      <w:r w:rsidR="005A4CE1">
        <w:rPr>
          <w:rFonts w:ascii="Times New Roman" w:hAnsi="Times New Roman" w:cs="Times New Roman"/>
          <w:b/>
          <w:sz w:val="26"/>
          <w:szCs w:val="26"/>
        </w:rPr>
        <w:t>-</w:t>
      </w:r>
      <w:r w:rsidRPr="00DF1F0D">
        <w:rPr>
          <w:rFonts w:ascii="Times New Roman" w:hAnsi="Times New Roman" w:cs="Times New Roman"/>
          <w:b/>
          <w:sz w:val="26"/>
          <w:szCs w:val="26"/>
        </w:rPr>
        <w:t xml:space="preserve">техническое обеспечение Программы. </w:t>
      </w:r>
    </w:p>
    <w:p w14:paraId="326A5CFB" w14:textId="77777777" w:rsidR="00DF1F0D" w:rsidRPr="00DF1F0D" w:rsidRDefault="00DF1F0D" w:rsidP="005A4CE1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Трудовое оборудование (лопаты, грабли, ведра, метлы, лейки).</w:t>
      </w:r>
    </w:p>
    <w:p w14:paraId="357DE6FF" w14:textId="77777777" w:rsidR="00DF1F0D" w:rsidRPr="00DF1F0D" w:rsidRDefault="00DF1F0D" w:rsidP="005A4CE1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Спортивное оборудование (спортивная площадка, мячи, скакалки, теннисные ракетки, обручи).</w:t>
      </w:r>
    </w:p>
    <w:p w14:paraId="3A1387FF" w14:textId="77777777" w:rsidR="00DF1F0D" w:rsidRPr="00DF1F0D" w:rsidRDefault="00DF1F0D" w:rsidP="005A4CE1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Расходные материалы (бумага, картон, краски, ткань, клеи, шланги-капельницы и т.п.)</w:t>
      </w:r>
    </w:p>
    <w:p w14:paraId="1A5526CB" w14:textId="77777777" w:rsidR="00DF1F0D" w:rsidRPr="00DF1F0D" w:rsidRDefault="00DF1F0D" w:rsidP="005A4CE1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Настольно-игровое оборудование (канцелярские принадлежности, настольные игры).</w:t>
      </w:r>
    </w:p>
    <w:p w14:paraId="4FBDF577" w14:textId="77777777" w:rsidR="00DF1F0D" w:rsidRPr="00DF1F0D" w:rsidRDefault="00DF1F0D" w:rsidP="005A4CE1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 xml:space="preserve">Телевизор, </w:t>
      </w:r>
      <w:r w:rsidRPr="00DF1F0D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DF1F0D">
        <w:rPr>
          <w:rFonts w:ascii="Times New Roman" w:hAnsi="Times New Roman" w:cs="Times New Roman"/>
          <w:sz w:val="26"/>
          <w:szCs w:val="26"/>
        </w:rPr>
        <w:t>-плеер, музыкальный центр, компьютер, принтер, мультимедийный проектор</w:t>
      </w:r>
      <w:r w:rsidR="005F1F5F">
        <w:rPr>
          <w:rFonts w:ascii="Times New Roman" w:hAnsi="Times New Roman" w:cs="Times New Roman"/>
          <w:sz w:val="26"/>
          <w:szCs w:val="26"/>
        </w:rPr>
        <w:t>, микроскопы.</w:t>
      </w:r>
    </w:p>
    <w:p w14:paraId="0E67C27A" w14:textId="77777777" w:rsidR="00B54E39" w:rsidRDefault="00B54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57EA727" w14:textId="30036C8A" w:rsidR="00DF1F0D" w:rsidRPr="00CA032C" w:rsidRDefault="00CA032C" w:rsidP="00B54E39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32C">
        <w:rPr>
          <w:rFonts w:ascii="Times New Roman" w:hAnsi="Times New Roman" w:cs="Times New Roman"/>
          <w:b/>
          <w:sz w:val="26"/>
          <w:szCs w:val="26"/>
        </w:rPr>
        <w:lastRenderedPageBreak/>
        <w:t>Нормативно-правовая база</w:t>
      </w:r>
    </w:p>
    <w:p w14:paraId="26DF639A" w14:textId="77777777" w:rsidR="00CA032C" w:rsidRPr="00CA032C" w:rsidRDefault="00CA032C" w:rsidP="00B54E39">
      <w:pPr>
        <w:pStyle w:val="a4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C">
        <w:rPr>
          <w:rFonts w:ascii="Times New Roman" w:hAnsi="Times New Roman" w:cs="Times New Roman"/>
          <w:sz w:val="26"/>
          <w:szCs w:val="26"/>
        </w:rPr>
        <w:t>Проект Концепции развития дополнительного образования детей до 2030 года.</w:t>
      </w:r>
    </w:p>
    <w:p w14:paraId="62FCDC04" w14:textId="77777777" w:rsidR="00CA032C" w:rsidRPr="00CA032C" w:rsidRDefault="00CA032C" w:rsidP="00B54E39">
      <w:pPr>
        <w:pStyle w:val="a4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C">
        <w:rPr>
          <w:rFonts w:ascii="Times New Roman" w:hAnsi="Times New Roman" w:cs="Times New Roman"/>
          <w:sz w:val="26"/>
          <w:szCs w:val="26"/>
        </w:rPr>
        <w:t>Постановление  Главного  государственного санитарного  врача  Российской  Федерации  от 28.09.2020  №28  «Об  утверждении  санитарных правил  СП  2.4.3648-20  «Санитарно-эпидемиологические  требования  к  организациям воспитания  и  обучения,  отдыха  и  оздоровления детей и молодежи».</w:t>
      </w:r>
    </w:p>
    <w:p w14:paraId="199173D3" w14:textId="77777777" w:rsidR="00CA032C" w:rsidRPr="00CA032C" w:rsidRDefault="00CA032C" w:rsidP="00B54E39">
      <w:pPr>
        <w:pStyle w:val="a4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C">
        <w:rPr>
          <w:rFonts w:ascii="Times New Roman" w:hAnsi="Times New Roman" w:cs="Times New Roman"/>
          <w:sz w:val="26"/>
          <w:szCs w:val="26"/>
        </w:rPr>
        <w:t>Устав МБОУ ДОД эколого-биологического центра г.Николаевска-на-Амуре Хабаровского края.</w:t>
      </w:r>
    </w:p>
    <w:p w14:paraId="7C152E7B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A513CD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F587B2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63AAE8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6A047D9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DF100D6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1B9E3A4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5ED282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7BEAD74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110804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6D693A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6AC5DC" w14:textId="77777777" w:rsid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ED78A0" w14:textId="77777777" w:rsidR="00B54E39" w:rsidRDefault="00B54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035896D" w14:textId="2B980466" w:rsidR="00DF1F0D" w:rsidRPr="00DF1F0D" w:rsidRDefault="00DF1F0D" w:rsidP="00DF1F0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4882FBD9" w14:textId="77777777" w:rsidR="00B54E39" w:rsidRDefault="00B54E39" w:rsidP="00DF1F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E5E1C7" w14:textId="2741BA40" w:rsidR="00DF1F0D" w:rsidRDefault="00DF1F0D" w:rsidP="00B54E39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>РЕЖИМ ДНЯ: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81626E" w:rsidRPr="00DF1F0D" w14:paraId="49AED193" w14:textId="77777777" w:rsidTr="009D547C">
        <w:tc>
          <w:tcPr>
            <w:tcW w:w="1701" w:type="dxa"/>
          </w:tcPr>
          <w:p w14:paraId="632CFA95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F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9.00 </w:t>
            </w:r>
          </w:p>
        </w:tc>
        <w:tc>
          <w:tcPr>
            <w:tcW w:w="6946" w:type="dxa"/>
          </w:tcPr>
          <w:p w14:paraId="4F96079C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сбор (минутка здоровья)</w:t>
            </w:r>
          </w:p>
        </w:tc>
      </w:tr>
      <w:tr w:rsidR="0081626E" w:rsidRPr="00DF1F0D" w14:paraId="52DCDFCE" w14:textId="77777777" w:rsidTr="009D547C">
        <w:tc>
          <w:tcPr>
            <w:tcW w:w="1701" w:type="dxa"/>
          </w:tcPr>
          <w:p w14:paraId="52AACF70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F0D">
              <w:rPr>
                <w:rFonts w:ascii="Times New Roman" w:hAnsi="Times New Roman" w:cs="Times New Roman"/>
                <w:b/>
                <w:sz w:val="26"/>
                <w:szCs w:val="26"/>
              </w:rPr>
              <w:t>9.30</w:t>
            </w:r>
          </w:p>
        </w:tc>
        <w:tc>
          <w:tcPr>
            <w:tcW w:w="6946" w:type="dxa"/>
          </w:tcPr>
          <w:p w14:paraId="7DE4F01F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81626E" w:rsidRPr="00DF1F0D" w14:paraId="35C104CC" w14:textId="77777777" w:rsidTr="009D547C">
        <w:trPr>
          <w:trHeight w:val="775"/>
        </w:trPr>
        <w:tc>
          <w:tcPr>
            <w:tcW w:w="1701" w:type="dxa"/>
          </w:tcPr>
          <w:p w14:paraId="7E82B620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10.00-12.15</w:t>
            </w:r>
          </w:p>
        </w:tc>
        <w:tc>
          <w:tcPr>
            <w:tcW w:w="6946" w:type="dxa"/>
          </w:tcPr>
          <w:p w14:paraId="7791F716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трудовой десант (работа на участке, уход за растениями и животными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уборка территории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626E" w:rsidRPr="00DF1F0D" w14:paraId="7B83D2FA" w14:textId="77777777" w:rsidTr="009D547C">
        <w:trPr>
          <w:trHeight w:val="247"/>
        </w:trPr>
        <w:tc>
          <w:tcPr>
            <w:tcW w:w="1701" w:type="dxa"/>
          </w:tcPr>
          <w:p w14:paraId="48E1DF0D" w14:textId="77777777" w:rsidR="0081626E" w:rsidRDefault="0081626E" w:rsidP="009D54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12.15-13.00</w:t>
            </w:r>
          </w:p>
        </w:tc>
        <w:tc>
          <w:tcPr>
            <w:tcW w:w="6946" w:type="dxa"/>
          </w:tcPr>
          <w:p w14:paraId="1C36C081" w14:textId="77777777" w:rsidR="0081626E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05A4F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свободная игровая деятельность</w:t>
            </w:r>
          </w:p>
        </w:tc>
      </w:tr>
      <w:tr w:rsidR="0081626E" w:rsidRPr="00DF1F0D" w14:paraId="3C4D9A18" w14:textId="77777777" w:rsidTr="009D547C">
        <w:trPr>
          <w:trHeight w:val="404"/>
        </w:trPr>
        <w:tc>
          <w:tcPr>
            <w:tcW w:w="1701" w:type="dxa"/>
          </w:tcPr>
          <w:p w14:paraId="0B41B0EB" w14:textId="77777777" w:rsidR="0081626E" w:rsidRPr="00DF1F0D" w:rsidRDefault="0081626E" w:rsidP="009D54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13.00 -13.30</w:t>
            </w:r>
          </w:p>
        </w:tc>
        <w:tc>
          <w:tcPr>
            <w:tcW w:w="6946" w:type="dxa"/>
          </w:tcPr>
          <w:p w14:paraId="722CD0A7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81626E" w:rsidRPr="00DF1F0D" w14:paraId="59BAB274" w14:textId="77777777" w:rsidTr="009D547C">
        <w:tc>
          <w:tcPr>
            <w:tcW w:w="1701" w:type="dxa"/>
          </w:tcPr>
          <w:p w14:paraId="081D5547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13.30</w:t>
            </w:r>
            <w:r w:rsidRPr="00DF1F0D">
              <w:rPr>
                <w:rFonts w:ascii="Times New Roman" w:hAnsi="Times New Roman" w:cs="Times New Roman"/>
                <w:b/>
                <w:sz w:val="26"/>
                <w:szCs w:val="26"/>
              </w:rPr>
              <w:t>-15.00</w:t>
            </w:r>
          </w:p>
        </w:tc>
        <w:tc>
          <w:tcPr>
            <w:tcW w:w="6946" w:type="dxa"/>
          </w:tcPr>
          <w:p w14:paraId="685D2E00" w14:textId="77777777" w:rsidR="0081626E" w:rsidRPr="00DF1F0D" w:rsidRDefault="0081626E" w:rsidP="009D5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1F0D">
              <w:rPr>
                <w:rFonts w:ascii="Times New Roman" w:hAnsi="Times New Roman" w:cs="Times New Roman"/>
                <w:sz w:val="26"/>
                <w:szCs w:val="26"/>
              </w:rPr>
              <w:t>мероприятия (акции, игры, мастерские и т.п.).</w:t>
            </w:r>
          </w:p>
        </w:tc>
      </w:tr>
    </w:tbl>
    <w:p w14:paraId="1F92F0CF" w14:textId="77777777" w:rsidR="0081626E" w:rsidRPr="00DF1F0D" w:rsidRDefault="0081626E" w:rsidP="00B54E39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137E8F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color w:val="C0504D"/>
          <w:sz w:val="26"/>
          <w:szCs w:val="26"/>
        </w:rPr>
      </w:pPr>
    </w:p>
    <w:p w14:paraId="12E55661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32F9145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F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E4C939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0882A7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788FD36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D66D176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7E9BB1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027D102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8A0F5F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57C7A98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377CCD8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5FA5A15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5E826A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BDEB7C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F7A25F0" w14:textId="4739EB40" w:rsidR="00DF1F0D" w:rsidRPr="007B4482" w:rsidRDefault="00550D56" w:rsidP="007B448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82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bookmarkStart w:id="0" w:name="_GoBack"/>
      <w:bookmarkEnd w:id="0"/>
      <w:r w:rsidRPr="007B4482">
        <w:rPr>
          <w:rFonts w:ascii="Times New Roman" w:hAnsi="Times New Roman" w:cs="Times New Roman"/>
          <w:sz w:val="28"/>
          <w:szCs w:val="28"/>
        </w:rPr>
        <w:t xml:space="preserve">источников и литературы </w:t>
      </w:r>
    </w:p>
    <w:p w14:paraId="20308573" w14:textId="1750AA8C" w:rsidR="00DD6392" w:rsidRPr="004D300B" w:rsidRDefault="00040A86" w:rsidP="006E2CA1">
      <w:pPr>
        <w:pStyle w:val="a4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hyperlink r:id="rId5" w:history="1">
        <w:r w:rsidR="00DD6392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Программа лагеря труда и отдыха «Команда твоего успеха», ФГОС (xn--j1ahfl.xn--p1ai)</w:t>
        </w:r>
      </w:hyperlink>
      <w:r w:rsidR="004D300B" w:rsidRPr="004D300B">
        <w:rPr>
          <w:rFonts w:ascii="Times New Roman" w:hAnsi="Times New Roman" w:cs="Times New Roman"/>
          <w:sz w:val="26"/>
          <w:szCs w:val="26"/>
        </w:rPr>
        <w:t>.</w:t>
      </w:r>
    </w:p>
    <w:p w14:paraId="40F3F15E" w14:textId="77777777" w:rsidR="006E2CA1" w:rsidRPr="004D300B" w:rsidRDefault="00040A86" w:rsidP="006E2CA1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hyperlink r:id="rId6" w:tgtFrame="_blank" w:history="1">
        <w:r w:rsidR="00DF1F0D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hendmeid.guru</w:t>
        </w:r>
      </w:hyperlink>
      <w:r w:rsidR="00DF1F0D" w:rsidRPr="004D300B">
        <w:rPr>
          <w:rStyle w:val="pathseparator"/>
          <w:rFonts w:ascii="Times New Roman" w:hAnsi="Times New Roman"/>
          <w:sz w:val="26"/>
          <w:szCs w:val="26"/>
          <w:shd w:val="clear" w:color="auto" w:fill="FFFFFF"/>
          <w:lang w:val="en-US"/>
        </w:rPr>
        <w:t>›</w:t>
      </w:r>
      <w:hyperlink r:id="rId7" w:tgtFrame="_blank" w:history="1">
        <w:r w:rsidR="00DF1F0D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podelki/master-klass-dereva-iz-…</w:t>
        </w:r>
      </w:hyperlink>
      <w:r w:rsidR="00677E64" w:rsidRPr="004D300B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  <w:lang w:val="en-US"/>
        </w:rPr>
        <w:t xml:space="preserve"> </w:t>
      </w:r>
      <w:r w:rsidR="00677E64" w:rsidRPr="004D300B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- HENDMEID.GURU</w:t>
      </w:r>
      <w:r w:rsidR="00835A34" w:rsidRPr="004D300B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.</w:t>
      </w:r>
    </w:p>
    <w:p w14:paraId="4A7D294F" w14:textId="77777777" w:rsidR="006E2CA1" w:rsidRPr="004D300B" w:rsidRDefault="00040A86" w:rsidP="006E2CA1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hyperlink r:id="rId8" w:tgtFrame="_blank" w:history="1">
        <w:r w:rsidR="00DF1F0D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kladraz.ru</w:t>
        </w:r>
      </w:hyperlink>
      <w:r w:rsidR="00DF1F0D" w:rsidRPr="004D300B">
        <w:rPr>
          <w:rStyle w:val="pathseparator"/>
          <w:rFonts w:ascii="Times New Roman" w:hAnsi="Times New Roman"/>
          <w:sz w:val="26"/>
          <w:szCs w:val="26"/>
          <w:shd w:val="clear" w:color="auto" w:fill="FFFFFF"/>
          <w:lang w:val="en-US"/>
        </w:rPr>
        <w:t>›</w:t>
      </w:r>
      <w:hyperlink r:id="rId9" w:tgtFrame="_blank" w:history="1">
        <w:r w:rsidR="00DF1F0D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blogs/blog18042/didakticheskoe…derevo…</w:t>
        </w:r>
      </w:hyperlink>
      <w:r w:rsidR="00835A34" w:rsidRPr="004D300B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  <w:lang w:val="en-US"/>
        </w:rPr>
        <w:t xml:space="preserve"> </w:t>
      </w:r>
      <w:r w:rsidR="00835A34" w:rsidRPr="004D300B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- </w:t>
      </w:r>
      <w:r w:rsidR="00835A34" w:rsidRPr="004D300B">
        <w:rPr>
          <w:rFonts w:ascii="Times New Roman" w:hAnsi="Times New Roman" w:cs="Times New Roman"/>
          <w:sz w:val="26"/>
          <w:szCs w:val="26"/>
        </w:rPr>
        <w:t>Кладовая развлечений</w:t>
      </w:r>
      <w:r w:rsidR="006E2CA1" w:rsidRPr="004D300B">
        <w:rPr>
          <w:rFonts w:ascii="Times New Roman" w:hAnsi="Times New Roman" w:cs="Times New Roman"/>
          <w:sz w:val="26"/>
          <w:szCs w:val="26"/>
        </w:rPr>
        <w:t>.</w:t>
      </w:r>
    </w:p>
    <w:p w14:paraId="1F3F1DFA" w14:textId="41D15903" w:rsidR="00DA1E60" w:rsidRPr="004D300B" w:rsidRDefault="00040A86" w:rsidP="006E2CA1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DA1E60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Минутки здоровья | Методическая разработка на тему: | Образовательная социальная сеть (nsportal.ru)</w:t>
        </w:r>
      </w:hyperlink>
      <w:r w:rsidR="004D300B" w:rsidRPr="004D300B">
        <w:rPr>
          <w:rFonts w:ascii="Times New Roman" w:hAnsi="Times New Roman" w:cs="Times New Roman"/>
          <w:sz w:val="26"/>
          <w:szCs w:val="26"/>
        </w:rPr>
        <w:t>.</w:t>
      </w:r>
    </w:p>
    <w:p w14:paraId="0A358238" w14:textId="77777777" w:rsidR="004D300B" w:rsidRPr="004D300B" w:rsidRDefault="00040A86" w:rsidP="00ED51A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top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A07301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«Быть здоровыми хотим!» минутка здоровья (infourok.ru)</w:t>
        </w:r>
      </w:hyperlink>
      <w:r w:rsidR="004D300B" w:rsidRPr="004D300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1ECADB" w14:textId="4039F33F" w:rsidR="00DF1F0D" w:rsidRPr="004D300B" w:rsidRDefault="00040A86" w:rsidP="00ED51A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top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A50A5C" w:rsidRPr="004D300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Экологические праздники в Календаре событий 2022 (calend.ru)</w:t>
        </w:r>
      </w:hyperlink>
    </w:p>
    <w:p w14:paraId="02591485" w14:textId="77777777" w:rsidR="00DF1F0D" w:rsidRPr="006E2CA1" w:rsidRDefault="00DF1F0D" w:rsidP="006E2CA1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74E771" w14:textId="77777777" w:rsidR="00DF1F0D" w:rsidRPr="00DF1F0D" w:rsidRDefault="00DF1F0D" w:rsidP="00DF1F0D">
      <w:pPr>
        <w:spacing w:line="360" w:lineRule="auto"/>
        <w:ind w:firstLine="709"/>
        <w:rPr>
          <w:rFonts w:ascii="Times New Roman" w:hAnsi="Times New Roman" w:cs="Times New Roman"/>
          <w:color w:val="C0504D"/>
          <w:sz w:val="26"/>
          <w:szCs w:val="26"/>
        </w:rPr>
      </w:pPr>
    </w:p>
    <w:p w14:paraId="0D5C14FC" w14:textId="77777777" w:rsidR="00DF1F0D" w:rsidRPr="00DF1F0D" w:rsidRDefault="00DF1F0D" w:rsidP="00DF1F0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C0504D"/>
          <w:sz w:val="26"/>
          <w:szCs w:val="26"/>
        </w:rPr>
      </w:pPr>
    </w:p>
    <w:p w14:paraId="209DBF98" w14:textId="77777777" w:rsidR="00DF1F0D" w:rsidRPr="00756DCB" w:rsidRDefault="00DF1F0D" w:rsidP="00DF1F0D">
      <w:pPr>
        <w:spacing w:line="360" w:lineRule="auto"/>
        <w:ind w:firstLine="709"/>
        <w:jc w:val="right"/>
        <w:rPr>
          <w:b/>
          <w:color w:val="C0504D"/>
          <w:sz w:val="26"/>
          <w:szCs w:val="26"/>
        </w:rPr>
      </w:pPr>
    </w:p>
    <w:p w14:paraId="5ECBFEF6" w14:textId="77777777" w:rsidR="00DF1F0D" w:rsidRPr="00756DCB" w:rsidRDefault="00DF1F0D" w:rsidP="00DF1F0D">
      <w:pPr>
        <w:spacing w:line="360" w:lineRule="auto"/>
        <w:ind w:firstLine="709"/>
        <w:rPr>
          <w:color w:val="C0504D"/>
          <w:sz w:val="26"/>
          <w:szCs w:val="26"/>
        </w:rPr>
      </w:pPr>
      <w:r w:rsidRPr="00756DCB">
        <w:rPr>
          <w:b/>
          <w:color w:val="C0504D"/>
          <w:sz w:val="26"/>
          <w:szCs w:val="26"/>
        </w:rPr>
        <w:t xml:space="preserve"> </w:t>
      </w:r>
    </w:p>
    <w:p w14:paraId="53010DEA" w14:textId="77777777" w:rsidR="00DF1F0D" w:rsidRPr="00756DCB" w:rsidRDefault="00DF1F0D" w:rsidP="00DF1F0D">
      <w:pPr>
        <w:spacing w:line="360" w:lineRule="auto"/>
        <w:ind w:firstLine="709"/>
        <w:rPr>
          <w:color w:val="C0504D"/>
          <w:sz w:val="26"/>
          <w:szCs w:val="26"/>
        </w:rPr>
      </w:pPr>
    </w:p>
    <w:p w14:paraId="6A7FAF15" w14:textId="77777777" w:rsidR="00DF1F0D" w:rsidRPr="00756DCB" w:rsidRDefault="00DF1F0D" w:rsidP="00DF1F0D">
      <w:pPr>
        <w:spacing w:line="360" w:lineRule="auto"/>
        <w:ind w:firstLine="709"/>
        <w:rPr>
          <w:color w:val="C0504D"/>
          <w:sz w:val="26"/>
          <w:szCs w:val="26"/>
        </w:rPr>
      </w:pPr>
    </w:p>
    <w:p w14:paraId="3F6CBA1B" w14:textId="77777777" w:rsidR="00DF1F0D" w:rsidRPr="00756DCB" w:rsidRDefault="00DF1F0D" w:rsidP="00DF1F0D">
      <w:pPr>
        <w:spacing w:line="360" w:lineRule="auto"/>
        <w:ind w:firstLine="709"/>
        <w:rPr>
          <w:color w:val="C0504D"/>
          <w:sz w:val="26"/>
          <w:szCs w:val="26"/>
        </w:rPr>
      </w:pPr>
    </w:p>
    <w:p w14:paraId="492C72DA" w14:textId="77777777" w:rsidR="00DF1F0D" w:rsidRDefault="00DF1F0D"/>
    <w:sectPr w:rsidR="00DF1F0D" w:rsidSect="00F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54"/>
    <w:multiLevelType w:val="hybridMultilevel"/>
    <w:tmpl w:val="E4D2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883"/>
    <w:multiLevelType w:val="hybridMultilevel"/>
    <w:tmpl w:val="7BC249AC"/>
    <w:lvl w:ilvl="0" w:tplc="74020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8419A"/>
    <w:multiLevelType w:val="hybridMultilevel"/>
    <w:tmpl w:val="CD582B26"/>
    <w:lvl w:ilvl="0" w:tplc="DD7EB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C15"/>
    <w:multiLevelType w:val="hybridMultilevel"/>
    <w:tmpl w:val="1F9865C2"/>
    <w:lvl w:ilvl="0" w:tplc="93906E4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522CB"/>
    <w:multiLevelType w:val="hybridMultilevel"/>
    <w:tmpl w:val="8C2E59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37279"/>
    <w:multiLevelType w:val="hybridMultilevel"/>
    <w:tmpl w:val="9FDEA2A8"/>
    <w:lvl w:ilvl="0" w:tplc="74020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D4A7C"/>
    <w:multiLevelType w:val="hybridMultilevel"/>
    <w:tmpl w:val="CE2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618"/>
    <w:multiLevelType w:val="hybridMultilevel"/>
    <w:tmpl w:val="0F00D904"/>
    <w:lvl w:ilvl="0" w:tplc="DD7EB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0BBE"/>
    <w:multiLevelType w:val="hybridMultilevel"/>
    <w:tmpl w:val="64020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FB5DBF"/>
    <w:multiLevelType w:val="hybridMultilevel"/>
    <w:tmpl w:val="8526A51A"/>
    <w:lvl w:ilvl="0" w:tplc="DD7EB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06006"/>
    <w:multiLevelType w:val="hybridMultilevel"/>
    <w:tmpl w:val="2CC84144"/>
    <w:lvl w:ilvl="0" w:tplc="E2185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C34DD6"/>
    <w:multiLevelType w:val="hybridMultilevel"/>
    <w:tmpl w:val="2B943F46"/>
    <w:lvl w:ilvl="0" w:tplc="74020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C126B"/>
    <w:multiLevelType w:val="hybridMultilevel"/>
    <w:tmpl w:val="8CB6ABC2"/>
    <w:lvl w:ilvl="0" w:tplc="DD7EB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52C2"/>
    <w:multiLevelType w:val="hybridMultilevel"/>
    <w:tmpl w:val="66623E74"/>
    <w:lvl w:ilvl="0" w:tplc="59BA905C">
      <w:start w:val="1"/>
      <w:numFmt w:val="decimal"/>
      <w:lvlText w:val="%1."/>
      <w:lvlJc w:val="left"/>
      <w:pPr>
        <w:ind w:left="1489" w:hanging="42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42E8E"/>
    <w:multiLevelType w:val="hybridMultilevel"/>
    <w:tmpl w:val="8C2E59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117B23"/>
    <w:multiLevelType w:val="hybridMultilevel"/>
    <w:tmpl w:val="A2ECD8AE"/>
    <w:lvl w:ilvl="0" w:tplc="7402033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983F8F"/>
    <w:multiLevelType w:val="hybridMultilevel"/>
    <w:tmpl w:val="CC64AD92"/>
    <w:lvl w:ilvl="0" w:tplc="59BA905C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15"/>
  </w:num>
  <w:num w:numId="14">
    <w:abstractNumId w:val="16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4A9"/>
    <w:rsid w:val="0000798B"/>
    <w:rsid w:val="000372E5"/>
    <w:rsid w:val="00040A86"/>
    <w:rsid w:val="00044543"/>
    <w:rsid w:val="00112CCE"/>
    <w:rsid w:val="001859D0"/>
    <w:rsid w:val="00211E9D"/>
    <w:rsid w:val="00253596"/>
    <w:rsid w:val="00255633"/>
    <w:rsid w:val="002A1ED7"/>
    <w:rsid w:val="00377890"/>
    <w:rsid w:val="00396A9E"/>
    <w:rsid w:val="003A30AE"/>
    <w:rsid w:val="00441F7B"/>
    <w:rsid w:val="004620D8"/>
    <w:rsid w:val="004D300B"/>
    <w:rsid w:val="00545BB1"/>
    <w:rsid w:val="00550737"/>
    <w:rsid w:val="00550D56"/>
    <w:rsid w:val="00560BA8"/>
    <w:rsid w:val="00580368"/>
    <w:rsid w:val="005A4820"/>
    <w:rsid w:val="005A4CE1"/>
    <w:rsid w:val="005F1F5F"/>
    <w:rsid w:val="00677E64"/>
    <w:rsid w:val="006871AE"/>
    <w:rsid w:val="006E2CA1"/>
    <w:rsid w:val="007073E7"/>
    <w:rsid w:val="00736987"/>
    <w:rsid w:val="007B4482"/>
    <w:rsid w:val="0081626E"/>
    <w:rsid w:val="00835A34"/>
    <w:rsid w:val="00844233"/>
    <w:rsid w:val="00882638"/>
    <w:rsid w:val="00892C6E"/>
    <w:rsid w:val="00A07301"/>
    <w:rsid w:val="00A466B1"/>
    <w:rsid w:val="00A50A5C"/>
    <w:rsid w:val="00A62BFF"/>
    <w:rsid w:val="00AF44A9"/>
    <w:rsid w:val="00B54E39"/>
    <w:rsid w:val="00B5682B"/>
    <w:rsid w:val="00BE0B7F"/>
    <w:rsid w:val="00BF1E39"/>
    <w:rsid w:val="00CA032C"/>
    <w:rsid w:val="00D06A3F"/>
    <w:rsid w:val="00DA1E60"/>
    <w:rsid w:val="00DD6392"/>
    <w:rsid w:val="00DF1F0D"/>
    <w:rsid w:val="00E77C17"/>
    <w:rsid w:val="00F347E0"/>
    <w:rsid w:val="00F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39336"/>
  <w15:docId w15:val="{B736F556-39BA-4B02-A2D8-70AA88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C1"/>
  </w:style>
  <w:style w:type="paragraph" w:styleId="1">
    <w:name w:val="heading 1"/>
    <w:basedOn w:val="a"/>
    <w:link w:val="10"/>
    <w:uiPriority w:val="9"/>
    <w:qFormat/>
    <w:rsid w:val="0083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F1F0D"/>
    <w:rPr>
      <w:rFonts w:cs="Times New Roman"/>
      <w:color w:val="0000FF"/>
      <w:u w:val="single"/>
    </w:rPr>
  </w:style>
  <w:style w:type="character" w:customStyle="1" w:styleId="pathseparator">
    <w:name w:val="path__separator"/>
    <w:basedOn w:val="a0"/>
    <w:rsid w:val="00DF1F0D"/>
    <w:rPr>
      <w:rFonts w:cs="Times New Roman"/>
    </w:rPr>
  </w:style>
  <w:style w:type="paragraph" w:styleId="a4">
    <w:name w:val="List Paragraph"/>
    <w:basedOn w:val="a"/>
    <w:uiPriority w:val="34"/>
    <w:qFormat/>
    <w:rsid w:val="00CA032C"/>
    <w:pPr>
      <w:ind w:left="720"/>
      <w:contextualSpacing/>
    </w:pPr>
  </w:style>
  <w:style w:type="paragraph" w:customStyle="1" w:styleId="Default">
    <w:name w:val="Default"/>
    <w:rsid w:val="00F347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12CC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5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ndmeid.guru/podelki/master-klass-dereva-iz-bumagi" TargetMode="External"/><Relationship Id="rId12" Type="http://schemas.openxmlformats.org/officeDocument/2006/relationships/hyperlink" Target="https://www.calend.ru/holidays/ec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ndmeid.guru/" TargetMode="External"/><Relationship Id="rId11" Type="http://schemas.openxmlformats.org/officeDocument/2006/relationships/hyperlink" Target="https://infourok.ru/byt_zdorovymi_hotim_minutka_zdorovya-546768.htm" TargetMode="External"/><Relationship Id="rId5" Type="http://schemas.openxmlformats.org/officeDocument/2006/relationships/hyperlink" Target="https://xn--j1ahfl.xn--p1ai/library/programma_lagerya_truda_i_otdiha_komanda_tvoego_usp_181021.html" TargetMode="External"/><Relationship Id="rId10" Type="http://schemas.openxmlformats.org/officeDocument/2006/relationships/hyperlink" Target="https://nsportal.ru/shkola/raznoe/library/2017/06/23/minutki-zdorov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draz.ru/blogs/blog18042/didakticheskoe-posobie-derevo-4-sezon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IntelCoreI5</cp:lastModifiedBy>
  <cp:revision>13</cp:revision>
  <cp:lastPrinted>2022-05-11T02:13:00Z</cp:lastPrinted>
  <dcterms:created xsi:type="dcterms:W3CDTF">2022-04-19T06:27:00Z</dcterms:created>
  <dcterms:modified xsi:type="dcterms:W3CDTF">2022-08-02T23:30:00Z</dcterms:modified>
</cp:coreProperties>
</file>